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85C5" w14:textId="2C5BD087" w:rsidR="00B25EAA" w:rsidRPr="00355C98" w:rsidRDefault="00B25EAA" w:rsidP="00EC1091">
      <w:pPr>
        <w:pStyle w:val="Heading2"/>
        <w:spacing w:before="0"/>
        <w:rPr>
          <w:rFonts w:ascii="Segoe UI" w:hAnsi="Segoe UI" w:cs="Segoe UI"/>
          <w:b/>
        </w:rPr>
      </w:pPr>
      <w:r w:rsidRPr="00355C98">
        <w:rPr>
          <w:rFonts w:ascii="Segoe UI" w:hAnsi="Segoe UI" w:cs="Segoe UI"/>
          <w:b/>
          <w:color w:val="2C6C88"/>
        </w:rPr>
        <w:t>Annex:</w:t>
      </w:r>
      <w:r w:rsidRPr="00355C98">
        <w:rPr>
          <w:rFonts w:ascii="Segoe UI" w:hAnsi="Segoe UI" w:cs="Segoe UI"/>
          <w:b/>
          <w:color w:val="2C6C88"/>
          <w:spacing w:val="-10"/>
        </w:rPr>
        <w:t xml:space="preserve"> </w:t>
      </w:r>
      <w:r w:rsidRPr="00355C98">
        <w:rPr>
          <w:rFonts w:ascii="Segoe UI" w:hAnsi="Segoe UI" w:cs="Segoe UI"/>
          <w:b/>
          <w:color w:val="2C6C88"/>
        </w:rPr>
        <w:t>Sample</w:t>
      </w:r>
      <w:r w:rsidRPr="00355C98">
        <w:rPr>
          <w:rFonts w:ascii="Segoe UI" w:hAnsi="Segoe UI" w:cs="Segoe UI"/>
          <w:b/>
          <w:color w:val="2C6C88"/>
          <w:spacing w:val="-9"/>
        </w:rPr>
        <w:t xml:space="preserve"> </w:t>
      </w:r>
      <w:r w:rsidR="00366232">
        <w:rPr>
          <w:rFonts w:ascii="Segoe UI" w:hAnsi="Segoe UI" w:cs="Segoe UI"/>
          <w:b/>
          <w:color w:val="2C6C88"/>
        </w:rPr>
        <w:t>Declaration</w:t>
      </w:r>
      <w:r w:rsidRPr="00355C98">
        <w:rPr>
          <w:rFonts w:ascii="Segoe UI" w:hAnsi="Segoe UI" w:cs="Segoe UI"/>
          <w:b/>
          <w:color w:val="2C6C88"/>
          <w:spacing w:val="-9"/>
        </w:rPr>
        <w:t xml:space="preserve"> </w:t>
      </w:r>
      <w:r w:rsidRPr="00355C98">
        <w:rPr>
          <w:rFonts w:ascii="Segoe UI" w:hAnsi="Segoe UI" w:cs="Segoe UI"/>
          <w:b/>
          <w:color w:val="2C6C88"/>
        </w:rPr>
        <w:t>of</w:t>
      </w:r>
      <w:r w:rsidRPr="00355C98">
        <w:rPr>
          <w:rFonts w:ascii="Segoe UI" w:hAnsi="Segoe UI" w:cs="Segoe UI"/>
          <w:b/>
          <w:color w:val="2C6C88"/>
          <w:spacing w:val="-9"/>
        </w:rPr>
        <w:t xml:space="preserve"> </w:t>
      </w:r>
      <w:r w:rsidRPr="00355C98">
        <w:rPr>
          <w:rFonts w:ascii="Segoe UI" w:hAnsi="Segoe UI" w:cs="Segoe UI"/>
          <w:b/>
          <w:color w:val="2C6C88"/>
          <w:spacing w:val="-2"/>
        </w:rPr>
        <w:t>Origin</w:t>
      </w:r>
    </w:p>
    <w:tbl>
      <w:tblPr>
        <w:tblW w:w="0" w:type="auto"/>
        <w:tblInd w:w="403" w:type="dxa"/>
        <w:tblBorders>
          <w:top w:val="single" w:sz="4" w:space="0" w:color="B1B2B4"/>
          <w:left w:val="single" w:sz="4" w:space="0" w:color="B1B2B4"/>
          <w:bottom w:val="single" w:sz="4" w:space="0" w:color="B1B2B4"/>
          <w:right w:val="single" w:sz="4" w:space="0" w:color="B1B2B4"/>
          <w:insideH w:val="single" w:sz="4" w:space="0" w:color="B1B2B4"/>
          <w:insideV w:val="single" w:sz="4" w:space="0" w:color="B1B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2658"/>
        <w:gridCol w:w="2405"/>
      </w:tblGrid>
      <w:tr w:rsidR="00AC4094" w14:paraId="21704A17" w14:textId="77777777" w:rsidTr="002374EA">
        <w:trPr>
          <w:trHeight w:val="1381"/>
        </w:trPr>
        <w:tc>
          <w:tcPr>
            <w:tcW w:w="9617" w:type="dxa"/>
            <w:gridSpan w:val="3"/>
            <w:tcBorders>
              <w:bottom w:val="nil"/>
            </w:tcBorders>
            <w:shd w:val="clear" w:color="auto" w:fill="FFFFFF"/>
          </w:tcPr>
          <w:p w14:paraId="4CDEFBD7" w14:textId="7E44907C" w:rsidR="00AC4094" w:rsidRDefault="00AC4094" w:rsidP="001B0319">
            <w:pPr>
              <w:pStyle w:val="TableParagraph"/>
              <w:tabs>
                <w:tab w:val="left" w:pos="7247"/>
              </w:tabs>
              <w:spacing w:before="233" w:line="276" w:lineRule="auto"/>
              <w:ind w:left="2144" w:right="2089"/>
              <w:jc w:val="center"/>
              <w:rPr>
                <w:rFonts w:ascii="Unlimited Sans Regular"/>
                <w:sz w:val="24"/>
              </w:rPr>
            </w:pPr>
            <w:r>
              <w:rPr>
                <w:rFonts w:ascii="Unlimited Sans Regular"/>
                <w:color w:val="575756"/>
                <w:sz w:val="24"/>
              </w:rPr>
              <w:t>Australia-United Kingdom Free Trade</w:t>
            </w:r>
            <w:r w:rsidR="001B0319">
              <w:rPr>
                <w:rFonts w:ascii="Unlimited Sans Regular"/>
                <w:color w:val="575756"/>
                <w:sz w:val="24"/>
              </w:rPr>
              <w:t xml:space="preserve"> </w:t>
            </w:r>
            <w:r>
              <w:rPr>
                <w:rFonts w:ascii="Unlimited Sans Regular"/>
                <w:color w:val="575756"/>
                <w:sz w:val="24"/>
              </w:rPr>
              <w:t>Agreement Declaration of</w:t>
            </w:r>
            <w:r w:rsidR="00BF1EA3">
              <w:rPr>
                <w:rFonts w:ascii="Unlimited Sans Regular"/>
                <w:color w:val="575756"/>
                <w:sz w:val="24"/>
              </w:rPr>
              <w:t xml:space="preserve"> </w:t>
            </w:r>
            <w:r>
              <w:rPr>
                <w:rFonts w:ascii="Unlimited Sans Regular"/>
                <w:color w:val="575756"/>
                <w:spacing w:val="-2"/>
                <w:sz w:val="24"/>
              </w:rPr>
              <w:t>Origin</w:t>
            </w:r>
          </w:p>
        </w:tc>
      </w:tr>
      <w:tr w:rsidR="00AC4094" w14:paraId="21EFC924" w14:textId="77777777" w:rsidTr="008D472C">
        <w:trPr>
          <w:trHeight w:val="536"/>
        </w:trPr>
        <w:tc>
          <w:tcPr>
            <w:tcW w:w="4554" w:type="dxa"/>
            <w:tcBorders>
              <w:top w:val="nil"/>
            </w:tcBorders>
            <w:shd w:val="clear" w:color="auto" w:fill="FFFFFF"/>
          </w:tcPr>
          <w:p w14:paraId="6BD705CE" w14:textId="77777777" w:rsidR="00AC4094" w:rsidRDefault="00AC4094" w:rsidP="002374EA">
            <w:pPr>
              <w:pStyle w:val="TableParagraph"/>
              <w:rPr>
                <w:rFonts w:ascii="Unlimited Sans Medium"/>
                <w:b/>
                <w:sz w:val="18"/>
              </w:rPr>
            </w:pPr>
            <w:r>
              <w:rPr>
                <w:rFonts w:ascii="Unlimited Sans Medium"/>
                <w:b/>
                <w:color w:val="575756"/>
                <w:sz w:val="18"/>
              </w:rPr>
              <w:t>Please</w:t>
            </w:r>
            <w:r>
              <w:rPr>
                <w:rFonts w:ascii="Unlimited Sans Medium"/>
                <w:b/>
                <w:color w:val="575756"/>
                <w:spacing w:val="4"/>
                <w:sz w:val="18"/>
              </w:rPr>
              <w:t xml:space="preserve"> </w:t>
            </w:r>
            <w:r>
              <w:rPr>
                <w:rFonts w:ascii="Unlimited Sans Medium"/>
                <w:b/>
                <w:color w:val="575756"/>
                <w:sz w:val="18"/>
              </w:rPr>
              <w:t>Print</w:t>
            </w:r>
            <w:r>
              <w:rPr>
                <w:rFonts w:ascii="Unlimited Sans Medium"/>
                <w:b/>
                <w:color w:val="575756"/>
                <w:spacing w:val="6"/>
                <w:sz w:val="18"/>
              </w:rPr>
              <w:t xml:space="preserve"> </w:t>
            </w:r>
            <w:r>
              <w:rPr>
                <w:rFonts w:ascii="Unlimited Sans Medium"/>
                <w:b/>
                <w:color w:val="575756"/>
                <w:sz w:val="18"/>
              </w:rPr>
              <w:t>or</w:t>
            </w:r>
            <w:r>
              <w:rPr>
                <w:rFonts w:ascii="Unlimited Sans Medium"/>
                <w:b/>
                <w:color w:val="575756"/>
                <w:spacing w:val="7"/>
                <w:sz w:val="18"/>
              </w:rPr>
              <w:t xml:space="preserve"> </w:t>
            </w:r>
            <w:r>
              <w:rPr>
                <w:rFonts w:ascii="Unlimited Sans Medium"/>
                <w:b/>
                <w:color w:val="575756"/>
                <w:spacing w:val="-4"/>
                <w:sz w:val="18"/>
              </w:rPr>
              <w:t>Type</w:t>
            </w:r>
          </w:p>
        </w:tc>
        <w:tc>
          <w:tcPr>
            <w:tcW w:w="5063" w:type="dxa"/>
            <w:gridSpan w:val="2"/>
            <w:shd w:val="clear" w:color="auto" w:fill="EFEFF0"/>
          </w:tcPr>
          <w:p w14:paraId="79077093" w14:textId="6DC11B9B" w:rsidR="008D472C" w:rsidRDefault="008D472C" w:rsidP="000504FC">
            <w:pPr>
              <w:pStyle w:val="TableParagraph"/>
              <w:numPr>
                <w:ilvl w:val="0"/>
                <w:numId w:val="27"/>
              </w:numPr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Completed by:</w:t>
            </w:r>
            <w:r w:rsidR="00650664">
              <w:rPr>
                <w:color w:val="575756"/>
                <w:sz w:val="18"/>
              </w:rPr>
              <w:t xml:space="preserve"> </w:t>
            </w:r>
          </w:p>
          <w:p w14:paraId="2204CC27" w14:textId="77777777" w:rsidR="008D472C" w:rsidRDefault="000504FC" w:rsidP="008D472C">
            <w:pPr>
              <w:pStyle w:val="TableParagraph"/>
              <w:numPr>
                <w:ilvl w:val="0"/>
                <w:numId w:val="28"/>
              </w:numPr>
              <w:rPr>
                <w:color w:val="575756"/>
                <w:sz w:val="18"/>
              </w:rPr>
            </w:pPr>
            <w:r w:rsidRPr="000504FC">
              <w:rPr>
                <w:color w:val="575756"/>
                <w:sz w:val="18"/>
              </w:rPr>
              <w:t>Exporter</w:t>
            </w:r>
          </w:p>
          <w:p w14:paraId="7299B2B3" w14:textId="77777777" w:rsidR="008D472C" w:rsidRDefault="000504FC" w:rsidP="008D472C">
            <w:pPr>
              <w:pStyle w:val="TableParagraph"/>
              <w:numPr>
                <w:ilvl w:val="0"/>
                <w:numId w:val="28"/>
              </w:numPr>
              <w:rPr>
                <w:color w:val="575756"/>
                <w:sz w:val="18"/>
              </w:rPr>
            </w:pPr>
            <w:r w:rsidRPr="000504FC">
              <w:rPr>
                <w:color w:val="575756"/>
                <w:sz w:val="18"/>
              </w:rPr>
              <w:t>Producer</w:t>
            </w:r>
          </w:p>
          <w:p w14:paraId="722F3AB0" w14:textId="0D697D75" w:rsidR="00AC4094" w:rsidRDefault="000504FC" w:rsidP="008D472C">
            <w:pPr>
              <w:pStyle w:val="TableParagraph"/>
              <w:numPr>
                <w:ilvl w:val="0"/>
                <w:numId w:val="28"/>
              </w:numPr>
              <w:rPr>
                <w:color w:val="575756"/>
                <w:sz w:val="18"/>
              </w:rPr>
            </w:pPr>
            <w:proofErr w:type="spellStart"/>
            <w:r w:rsidRPr="000504FC">
              <w:rPr>
                <w:color w:val="575756"/>
                <w:sz w:val="18"/>
              </w:rPr>
              <w:t>Authorised</w:t>
            </w:r>
            <w:proofErr w:type="spellEnd"/>
            <w:r w:rsidRPr="000504FC">
              <w:rPr>
                <w:color w:val="575756"/>
                <w:sz w:val="18"/>
              </w:rPr>
              <w:t xml:space="preserve"> Representative of the Exporter or Producer</w:t>
            </w:r>
          </w:p>
          <w:p w14:paraId="3306AB8B" w14:textId="54F4AC5A" w:rsidR="000504FC" w:rsidRDefault="000504FC" w:rsidP="008D472C">
            <w:pPr>
              <w:pStyle w:val="TableParagraph"/>
              <w:ind w:left="0"/>
              <w:rPr>
                <w:sz w:val="18"/>
              </w:rPr>
            </w:pPr>
          </w:p>
        </w:tc>
      </w:tr>
      <w:tr w:rsidR="00AC4094" w14:paraId="6577E2EC" w14:textId="77777777" w:rsidTr="008D472C">
        <w:trPr>
          <w:trHeight w:val="806"/>
        </w:trPr>
        <w:tc>
          <w:tcPr>
            <w:tcW w:w="4554" w:type="dxa"/>
            <w:shd w:val="clear" w:color="auto" w:fill="FFFFFF"/>
          </w:tcPr>
          <w:p w14:paraId="07043529" w14:textId="1B629D12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z w:val="18"/>
              </w:rPr>
              <w:t>2.</w:t>
            </w:r>
            <w:r>
              <w:rPr>
                <w:color w:val="575756"/>
                <w:spacing w:val="48"/>
                <w:sz w:val="18"/>
              </w:rPr>
              <w:t xml:space="preserve"> </w:t>
            </w:r>
            <w:r w:rsidR="000504FC">
              <w:rPr>
                <w:color w:val="575756"/>
                <w:sz w:val="18"/>
              </w:rPr>
              <w:t>Signatory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name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and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contact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pacing w:val="-2"/>
                <w:sz w:val="18"/>
              </w:rPr>
              <w:t>details:</w:t>
            </w:r>
          </w:p>
        </w:tc>
        <w:tc>
          <w:tcPr>
            <w:tcW w:w="5063" w:type="dxa"/>
            <w:gridSpan w:val="2"/>
            <w:shd w:val="clear" w:color="auto" w:fill="FFFFFF"/>
          </w:tcPr>
          <w:p w14:paraId="47781985" w14:textId="46795E35" w:rsidR="00AC4094" w:rsidRDefault="00AC4094" w:rsidP="000504FC">
            <w:pPr>
              <w:pStyle w:val="TableParagraph"/>
              <w:spacing w:before="111" w:line="237" w:lineRule="auto"/>
              <w:ind w:right="1112"/>
              <w:rPr>
                <w:sz w:val="18"/>
              </w:rPr>
            </w:pPr>
            <w:r>
              <w:rPr>
                <w:color w:val="575756"/>
                <w:sz w:val="18"/>
              </w:rPr>
              <w:t>3.</w:t>
            </w:r>
            <w:r>
              <w:rPr>
                <w:color w:val="575756"/>
                <w:spacing w:val="40"/>
                <w:sz w:val="18"/>
              </w:rPr>
              <w:t xml:space="preserve"> </w:t>
            </w:r>
            <w:r w:rsidR="000504FC">
              <w:rPr>
                <w:color w:val="575756"/>
                <w:sz w:val="18"/>
              </w:rPr>
              <w:t>Exporter</w:t>
            </w:r>
            <w:r w:rsidR="000504FC">
              <w:rPr>
                <w:color w:val="575756"/>
                <w:spacing w:val="6"/>
                <w:sz w:val="18"/>
              </w:rPr>
              <w:t xml:space="preserve"> </w:t>
            </w:r>
            <w:r w:rsidR="000504FC">
              <w:rPr>
                <w:color w:val="575756"/>
                <w:sz w:val="18"/>
              </w:rPr>
              <w:t>– name</w:t>
            </w:r>
            <w:r w:rsidR="000504FC">
              <w:rPr>
                <w:color w:val="575756"/>
                <w:spacing w:val="6"/>
                <w:sz w:val="18"/>
              </w:rPr>
              <w:t xml:space="preserve"> </w:t>
            </w:r>
            <w:r w:rsidR="000504FC">
              <w:rPr>
                <w:color w:val="575756"/>
                <w:sz w:val="18"/>
              </w:rPr>
              <w:t>and</w:t>
            </w:r>
            <w:r w:rsidR="000504FC">
              <w:rPr>
                <w:color w:val="575756"/>
                <w:spacing w:val="6"/>
                <w:sz w:val="18"/>
              </w:rPr>
              <w:t xml:space="preserve"> </w:t>
            </w:r>
            <w:r w:rsidR="000504FC">
              <w:rPr>
                <w:color w:val="575756"/>
                <w:sz w:val="18"/>
              </w:rPr>
              <w:t>contact</w:t>
            </w:r>
            <w:r w:rsidR="000504FC">
              <w:rPr>
                <w:color w:val="575756"/>
                <w:spacing w:val="6"/>
                <w:sz w:val="18"/>
              </w:rPr>
              <w:t xml:space="preserve"> </w:t>
            </w:r>
            <w:r w:rsidR="000504FC">
              <w:rPr>
                <w:color w:val="575756"/>
                <w:spacing w:val="-2"/>
                <w:sz w:val="18"/>
              </w:rPr>
              <w:t>details:</w:t>
            </w:r>
          </w:p>
        </w:tc>
      </w:tr>
      <w:tr w:rsidR="00AC4094" w14:paraId="1C37ECFF" w14:textId="77777777" w:rsidTr="008D472C">
        <w:trPr>
          <w:trHeight w:val="840"/>
        </w:trPr>
        <w:tc>
          <w:tcPr>
            <w:tcW w:w="4554" w:type="dxa"/>
            <w:shd w:val="clear" w:color="auto" w:fill="FFFFFF"/>
          </w:tcPr>
          <w:p w14:paraId="43496F3F" w14:textId="024136EF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z w:val="18"/>
              </w:rPr>
              <w:t>4.</w:t>
            </w:r>
            <w:r>
              <w:rPr>
                <w:color w:val="575756"/>
                <w:spacing w:val="4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Producer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name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and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contact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details</w:t>
            </w:r>
            <w:r w:rsidR="000504FC">
              <w:rPr>
                <w:color w:val="575756"/>
                <w:sz w:val="18"/>
              </w:rPr>
              <w:t xml:space="preserve"> (optional field):</w:t>
            </w:r>
          </w:p>
        </w:tc>
        <w:tc>
          <w:tcPr>
            <w:tcW w:w="5063" w:type="dxa"/>
            <w:gridSpan w:val="2"/>
            <w:shd w:val="clear" w:color="auto" w:fill="FFFFFF"/>
          </w:tcPr>
          <w:p w14:paraId="733D92DC" w14:textId="29F1B71E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z w:val="18"/>
              </w:rPr>
              <w:t>5.</w:t>
            </w:r>
            <w:r>
              <w:rPr>
                <w:color w:val="575756"/>
                <w:spacing w:val="48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Importer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–</w:t>
            </w:r>
            <w:r>
              <w:rPr>
                <w:color w:val="575756"/>
                <w:spacing w:val="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name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and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contact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details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(optional</w:t>
            </w:r>
            <w:r>
              <w:rPr>
                <w:color w:val="575756"/>
                <w:spacing w:val="7"/>
                <w:sz w:val="18"/>
              </w:rPr>
              <w:t xml:space="preserve"> </w:t>
            </w:r>
            <w:r>
              <w:rPr>
                <w:color w:val="575756"/>
                <w:spacing w:val="-2"/>
                <w:sz w:val="18"/>
              </w:rPr>
              <w:t>field)</w:t>
            </w:r>
            <w:r w:rsidR="000504FC">
              <w:rPr>
                <w:color w:val="575756"/>
                <w:spacing w:val="-2"/>
                <w:sz w:val="18"/>
              </w:rPr>
              <w:t>:</w:t>
            </w:r>
          </w:p>
        </w:tc>
      </w:tr>
      <w:tr w:rsidR="00AC4094" w14:paraId="76809061" w14:textId="77777777" w:rsidTr="008D472C">
        <w:trPr>
          <w:trHeight w:val="1076"/>
        </w:trPr>
        <w:tc>
          <w:tcPr>
            <w:tcW w:w="4554" w:type="dxa"/>
            <w:shd w:val="clear" w:color="auto" w:fill="FFFFFF"/>
          </w:tcPr>
          <w:p w14:paraId="0BE83E92" w14:textId="77777777" w:rsidR="008D472C" w:rsidRDefault="00AC4094" w:rsidP="000504FC">
            <w:pPr>
              <w:pStyle w:val="TableParagraph"/>
              <w:spacing w:line="271" w:lineRule="exact"/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6.</w:t>
            </w:r>
            <w:r>
              <w:rPr>
                <w:color w:val="575756"/>
                <w:spacing w:val="4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Description</w:t>
            </w:r>
            <w:r>
              <w:rPr>
                <w:color w:val="575756"/>
                <w:spacing w:val="5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of</w:t>
            </w:r>
            <w:r>
              <w:rPr>
                <w:color w:val="575756"/>
                <w:spacing w:val="6"/>
                <w:sz w:val="18"/>
              </w:rPr>
              <w:t xml:space="preserve"> </w:t>
            </w:r>
            <w:r>
              <w:rPr>
                <w:color w:val="575756"/>
                <w:spacing w:val="-2"/>
                <w:sz w:val="18"/>
              </w:rPr>
              <w:t>good(s)</w:t>
            </w:r>
            <w:r w:rsidR="000504FC">
              <w:rPr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(including quantity, invoice</w:t>
            </w:r>
          </w:p>
          <w:p w14:paraId="546B4BAC" w14:textId="77777777" w:rsidR="008D472C" w:rsidRDefault="00AC4094" w:rsidP="000504FC">
            <w:pPr>
              <w:pStyle w:val="TableParagraph"/>
              <w:spacing w:line="271" w:lineRule="exact"/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number or other unique reference number where appropriate)</w:t>
            </w:r>
            <w:r w:rsidR="000504FC">
              <w:rPr>
                <w:color w:val="575756"/>
                <w:sz w:val="18"/>
              </w:rPr>
              <w:t xml:space="preserve"> </w:t>
            </w:r>
          </w:p>
          <w:p w14:paraId="2B7AB6EA" w14:textId="77777777" w:rsidR="008D472C" w:rsidRDefault="008D472C" w:rsidP="000504FC">
            <w:pPr>
              <w:pStyle w:val="TableParagraph"/>
              <w:spacing w:line="271" w:lineRule="exact"/>
              <w:rPr>
                <w:color w:val="575756"/>
                <w:sz w:val="18"/>
              </w:rPr>
            </w:pPr>
          </w:p>
          <w:p w14:paraId="1D30A835" w14:textId="77777777" w:rsidR="008D472C" w:rsidRDefault="008D472C" w:rsidP="000504FC">
            <w:pPr>
              <w:pStyle w:val="TableParagraph"/>
              <w:spacing w:line="271" w:lineRule="exact"/>
              <w:rPr>
                <w:color w:val="575756"/>
                <w:sz w:val="18"/>
              </w:rPr>
            </w:pPr>
          </w:p>
          <w:p w14:paraId="3131C5BB" w14:textId="77777777" w:rsidR="008D472C" w:rsidRDefault="008D472C" w:rsidP="008D472C">
            <w:pPr>
              <w:pStyle w:val="TableParagraph"/>
              <w:spacing w:line="271" w:lineRule="exact"/>
              <w:ind w:left="0"/>
              <w:rPr>
                <w:color w:val="575756"/>
                <w:sz w:val="18"/>
              </w:rPr>
            </w:pPr>
          </w:p>
          <w:p w14:paraId="12C83BD0" w14:textId="77777777" w:rsidR="008D472C" w:rsidRDefault="008D472C" w:rsidP="008D472C">
            <w:pPr>
              <w:pStyle w:val="TableParagraph"/>
              <w:spacing w:line="271" w:lineRule="exact"/>
              <w:ind w:left="0"/>
              <w:rPr>
                <w:color w:val="575756"/>
                <w:sz w:val="18"/>
              </w:rPr>
            </w:pPr>
          </w:p>
          <w:p w14:paraId="6C9592C6" w14:textId="1DC8033B" w:rsidR="00AC4094" w:rsidRDefault="000504FC" w:rsidP="000504FC">
            <w:pPr>
              <w:pStyle w:val="TableParagraph"/>
              <w:spacing w:line="271" w:lineRule="exact"/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Harmonized</w:t>
            </w:r>
            <w:r>
              <w:rPr>
                <w:color w:val="575756"/>
                <w:spacing w:val="-6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System code (six digits):</w:t>
            </w:r>
          </w:p>
          <w:p w14:paraId="68E4443C" w14:textId="77777777" w:rsidR="000504FC" w:rsidRDefault="000504FC" w:rsidP="000504FC">
            <w:pPr>
              <w:pStyle w:val="TableParagraph"/>
              <w:spacing w:line="271" w:lineRule="exact"/>
              <w:rPr>
                <w:color w:val="575756"/>
                <w:sz w:val="18"/>
              </w:rPr>
            </w:pPr>
          </w:p>
          <w:p w14:paraId="13B212B5" w14:textId="181AA50A" w:rsidR="000504FC" w:rsidRDefault="000504FC" w:rsidP="008D472C">
            <w:pPr>
              <w:pStyle w:val="TableParagraph"/>
              <w:spacing w:line="271" w:lineRule="exact"/>
              <w:ind w:left="0"/>
              <w:rPr>
                <w:sz w:val="18"/>
              </w:rPr>
            </w:pPr>
          </w:p>
        </w:tc>
        <w:tc>
          <w:tcPr>
            <w:tcW w:w="2658" w:type="dxa"/>
            <w:shd w:val="clear" w:color="auto" w:fill="FFFFFF"/>
          </w:tcPr>
          <w:p w14:paraId="318456F0" w14:textId="2379394F" w:rsidR="00AC4094" w:rsidRDefault="000504FC" w:rsidP="000504FC">
            <w:pPr>
              <w:pStyle w:val="TableParagraph"/>
              <w:spacing w:before="111" w:line="237" w:lineRule="auto"/>
              <w:ind w:left="0" w:right="122"/>
              <w:rPr>
                <w:sz w:val="18"/>
              </w:rPr>
            </w:pPr>
            <w:r>
              <w:rPr>
                <w:color w:val="575756"/>
                <w:sz w:val="18"/>
              </w:rPr>
              <w:t xml:space="preserve"> </w:t>
            </w:r>
            <w:r w:rsidR="00AC4094">
              <w:rPr>
                <w:color w:val="575756"/>
                <w:sz w:val="18"/>
              </w:rPr>
              <w:t>7.</w:t>
            </w:r>
            <w:r w:rsidR="00AC4094">
              <w:rPr>
                <w:color w:val="575756"/>
                <w:spacing w:val="27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Origin criterion:</w:t>
            </w:r>
          </w:p>
        </w:tc>
        <w:tc>
          <w:tcPr>
            <w:tcW w:w="2405" w:type="dxa"/>
            <w:shd w:val="clear" w:color="auto" w:fill="FFFFFF"/>
          </w:tcPr>
          <w:p w14:paraId="36D0F596" w14:textId="77777777" w:rsidR="00AC4094" w:rsidRDefault="00AC4094" w:rsidP="002374EA">
            <w:pPr>
              <w:pStyle w:val="TableParagraph"/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8.</w:t>
            </w:r>
            <w:r>
              <w:rPr>
                <w:color w:val="575756"/>
                <w:spacing w:val="46"/>
                <w:sz w:val="18"/>
              </w:rPr>
              <w:t xml:space="preserve"> </w:t>
            </w:r>
            <w:r w:rsidR="000504FC">
              <w:rPr>
                <w:color w:val="575756"/>
                <w:sz w:val="18"/>
              </w:rPr>
              <w:t xml:space="preserve">Period for multiple shipments: </w:t>
            </w:r>
          </w:p>
          <w:p w14:paraId="3D07FCF8" w14:textId="1F4A7539" w:rsidR="000504FC" w:rsidRDefault="000504FC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z w:val="18"/>
              </w:rPr>
              <w:t>From (DD/MM/YY) to (DD/MM/YYYY)</w:t>
            </w:r>
          </w:p>
        </w:tc>
      </w:tr>
      <w:tr w:rsidR="00AC4094" w14:paraId="2D87A6CC" w14:textId="77777777" w:rsidTr="002374EA">
        <w:trPr>
          <w:trHeight w:val="536"/>
        </w:trPr>
        <w:tc>
          <w:tcPr>
            <w:tcW w:w="9617" w:type="dxa"/>
            <w:gridSpan w:val="3"/>
            <w:shd w:val="clear" w:color="auto" w:fill="FFFFFF"/>
          </w:tcPr>
          <w:p w14:paraId="3BE0C679" w14:textId="304F1996" w:rsidR="000504FC" w:rsidRDefault="00AC4094" w:rsidP="000504FC">
            <w:pPr>
              <w:pStyle w:val="TableParagraph"/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9.</w:t>
            </w:r>
            <w:r>
              <w:rPr>
                <w:color w:val="575756"/>
                <w:spacing w:val="48"/>
                <w:sz w:val="18"/>
              </w:rPr>
              <w:t xml:space="preserve"> </w:t>
            </w:r>
            <w:proofErr w:type="spellStart"/>
            <w:r w:rsidR="000504FC">
              <w:rPr>
                <w:color w:val="575756"/>
                <w:sz w:val="18"/>
              </w:rPr>
              <w:t>Authorised</w:t>
            </w:r>
            <w:proofErr w:type="spellEnd"/>
            <w:r w:rsidR="000504FC">
              <w:rPr>
                <w:color w:val="575756"/>
                <w:sz w:val="18"/>
              </w:rPr>
              <w:t xml:space="preserve"> signature and date: </w:t>
            </w:r>
          </w:p>
          <w:p w14:paraId="3C263288" w14:textId="77777777" w:rsidR="000504FC" w:rsidRDefault="000504FC" w:rsidP="000504FC">
            <w:pPr>
              <w:pStyle w:val="TableParagraph"/>
              <w:numPr>
                <w:ilvl w:val="1"/>
                <w:numId w:val="17"/>
              </w:numPr>
              <w:tabs>
                <w:tab w:val="left" w:pos="397"/>
              </w:tabs>
              <w:spacing w:before="170" w:line="237" w:lineRule="auto"/>
              <w:ind w:right="981"/>
              <w:rPr>
                <w:color w:val="575756"/>
                <w:sz w:val="18"/>
              </w:rPr>
            </w:pPr>
            <w:r w:rsidRPr="000504FC">
              <w:rPr>
                <w:color w:val="575756"/>
                <w:sz w:val="18"/>
              </w:rPr>
              <w:t xml:space="preserve">I (the exporter/the producer) declare that the goods described in this document qualify as originating and the information contained in this document is true and accurate. I (the exporter/the producer) assume responsibility for proving such representations and agree to maintain and present upon request or to make available during a verification visit, documentation necessary to support this declaration of </w:t>
            </w:r>
            <w:proofErr w:type="gramStart"/>
            <w:r w:rsidRPr="000504FC">
              <w:rPr>
                <w:color w:val="575756"/>
                <w:sz w:val="18"/>
              </w:rPr>
              <w:t>origin</w:t>
            </w:r>
            <w:r>
              <w:rPr>
                <w:color w:val="575756"/>
                <w:sz w:val="18"/>
              </w:rPr>
              <w:t>;</w:t>
            </w:r>
            <w:proofErr w:type="gramEnd"/>
            <w:r>
              <w:rPr>
                <w:color w:val="575756"/>
                <w:sz w:val="18"/>
              </w:rPr>
              <w:t xml:space="preserve"> </w:t>
            </w:r>
          </w:p>
          <w:p w14:paraId="547BC73D" w14:textId="206D6B18" w:rsidR="000504FC" w:rsidRDefault="000504FC" w:rsidP="000504FC">
            <w:pPr>
              <w:pStyle w:val="TableParagraph"/>
              <w:tabs>
                <w:tab w:val="left" w:pos="397"/>
              </w:tabs>
              <w:spacing w:before="170" w:line="237" w:lineRule="auto"/>
              <w:ind w:left="396" w:right="981"/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or</w:t>
            </w:r>
          </w:p>
          <w:p w14:paraId="2DD002FD" w14:textId="227F2097" w:rsidR="000504FC" w:rsidRDefault="000504FC" w:rsidP="000504FC">
            <w:pPr>
              <w:pStyle w:val="TableParagraph"/>
              <w:numPr>
                <w:ilvl w:val="1"/>
                <w:numId w:val="17"/>
              </w:numPr>
              <w:tabs>
                <w:tab w:val="left" w:pos="397"/>
              </w:tabs>
              <w:spacing w:before="170" w:line="237" w:lineRule="auto"/>
              <w:ind w:right="981"/>
              <w:rPr>
                <w:color w:val="575756"/>
                <w:sz w:val="18"/>
              </w:rPr>
            </w:pPr>
            <w:r w:rsidRPr="000504FC">
              <w:rPr>
                <w:color w:val="575756"/>
                <w:sz w:val="18"/>
              </w:rPr>
              <w:t>I (the authorised representative of the exporter/producer) declare that the goods described in this document qualify as originating and the information contained in this document is true and accurate.  The exporter or the producer</w:t>
            </w:r>
            <w:proofErr w:type="gramStart"/>
            <w:r w:rsidRPr="000504FC">
              <w:rPr>
                <w:color w:val="575756"/>
                <w:sz w:val="18"/>
              </w:rPr>
              <w:t>, as the case may be, assumes</w:t>
            </w:r>
            <w:proofErr w:type="gramEnd"/>
            <w:r w:rsidRPr="000504FC">
              <w:rPr>
                <w:color w:val="575756"/>
                <w:sz w:val="18"/>
              </w:rPr>
              <w:t xml:space="preserve"> responsibility for providing such representations and agrees to maintain and present upon request or to make available during a verification visit, documentation necessary to support this declaration of origin.</w:t>
            </w:r>
          </w:p>
          <w:p w14:paraId="02121873" w14:textId="0B40B438" w:rsidR="000504FC" w:rsidRPr="000504FC" w:rsidRDefault="000504FC" w:rsidP="000504FC">
            <w:pPr>
              <w:pStyle w:val="TableParagraph"/>
              <w:tabs>
                <w:tab w:val="left" w:pos="397"/>
              </w:tabs>
              <w:spacing w:before="170" w:line="237" w:lineRule="auto"/>
              <w:ind w:right="981"/>
              <w:rPr>
                <w:color w:val="575756"/>
                <w:sz w:val="18"/>
              </w:rPr>
            </w:pPr>
            <w:r>
              <w:rPr>
                <w:color w:val="575756"/>
                <w:sz w:val="18"/>
              </w:rPr>
              <w:t>This Certificate consists of</w:t>
            </w:r>
            <w:r>
              <w:rPr>
                <w:color w:val="575756"/>
                <w:spacing w:val="38"/>
                <w:sz w:val="18"/>
              </w:rPr>
              <w:t xml:space="preserve"> </w:t>
            </w:r>
            <w:r>
              <w:rPr>
                <w:color w:val="575756"/>
                <w:sz w:val="18"/>
                <w:u w:val="single" w:color="B0B1B3"/>
              </w:rPr>
              <w:tab/>
            </w:r>
            <w:r>
              <w:rPr>
                <w:color w:val="575756"/>
                <w:spacing w:val="40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pages,</w:t>
            </w:r>
            <w:r>
              <w:rPr>
                <w:color w:val="575756"/>
                <w:spacing w:val="1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including</w:t>
            </w:r>
            <w:r>
              <w:rPr>
                <w:color w:val="575756"/>
                <w:spacing w:val="13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all</w:t>
            </w:r>
            <w:r>
              <w:rPr>
                <w:color w:val="575756"/>
                <w:spacing w:val="14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attachments.</w:t>
            </w:r>
          </w:p>
          <w:p w14:paraId="31F20A73" w14:textId="0B7FAB71" w:rsidR="000504FC" w:rsidRDefault="000504FC" w:rsidP="002374EA">
            <w:pPr>
              <w:pStyle w:val="TableParagraph"/>
              <w:rPr>
                <w:sz w:val="18"/>
              </w:rPr>
            </w:pPr>
          </w:p>
        </w:tc>
      </w:tr>
      <w:tr w:rsidR="00AC4094" w14:paraId="5CDAF982" w14:textId="77777777" w:rsidTr="008D472C">
        <w:trPr>
          <w:trHeight w:val="536"/>
        </w:trPr>
        <w:tc>
          <w:tcPr>
            <w:tcW w:w="4554" w:type="dxa"/>
            <w:shd w:val="clear" w:color="auto" w:fill="FFFFFF"/>
          </w:tcPr>
          <w:p w14:paraId="712319F4" w14:textId="77777777" w:rsidR="00AC4094" w:rsidRDefault="00AC4094" w:rsidP="002374EA">
            <w:pPr>
              <w:pStyle w:val="TableParagraph"/>
              <w:rPr>
                <w:color w:val="575756"/>
                <w:spacing w:val="-2"/>
                <w:sz w:val="18"/>
              </w:rPr>
            </w:pPr>
            <w:r>
              <w:rPr>
                <w:color w:val="575756"/>
                <w:spacing w:val="-2"/>
                <w:sz w:val="18"/>
              </w:rPr>
              <w:t>Signature</w:t>
            </w:r>
          </w:p>
          <w:p w14:paraId="547050BC" w14:textId="77777777" w:rsidR="000504FC" w:rsidRDefault="000504FC" w:rsidP="008D472C">
            <w:pPr>
              <w:pStyle w:val="TableParagraph"/>
              <w:ind w:left="0"/>
              <w:rPr>
                <w:color w:val="575756"/>
                <w:spacing w:val="-2"/>
                <w:sz w:val="18"/>
              </w:rPr>
            </w:pPr>
          </w:p>
          <w:p w14:paraId="214B5B58" w14:textId="77777777" w:rsidR="008D472C" w:rsidRDefault="008D472C" w:rsidP="008D472C">
            <w:pPr>
              <w:pStyle w:val="TableParagraph"/>
              <w:ind w:left="0"/>
              <w:rPr>
                <w:sz w:val="18"/>
              </w:rPr>
            </w:pPr>
          </w:p>
          <w:p w14:paraId="51FC2AA2" w14:textId="7CB55AFB" w:rsidR="000504FC" w:rsidRDefault="000504FC" w:rsidP="002374EA">
            <w:pPr>
              <w:pStyle w:val="TableParagraph"/>
              <w:rPr>
                <w:sz w:val="18"/>
              </w:rPr>
            </w:pPr>
          </w:p>
        </w:tc>
        <w:tc>
          <w:tcPr>
            <w:tcW w:w="5063" w:type="dxa"/>
            <w:gridSpan w:val="2"/>
            <w:shd w:val="clear" w:color="auto" w:fill="FFFFFF"/>
          </w:tcPr>
          <w:p w14:paraId="51FC732A" w14:textId="77777777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z w:val="18"/>
              </w:rPr>
              <w:t>Company</w:t>
            </w:r>
            <w:r>
              <w:rPr>
                <w:color w:val="575756"/>
                <w:spacing w:val="9"/>
                <w:sz w:val="18"/>
              </w:rPr>
              <w:t xml:space="preserve"> </w:t>
            </w:r>
            <w:r>
              <w:rPr>
                <w:color w:val="575756"/>
                <w:sz w:val="18"/>
              </w:rPr>
              <w:t>or</w:t>
            </w:r>
            <w:r>
              <w:rPr>
                <w:color w:val="575756"/>
                <w:spacing w:val="9"/>
                <w:sz w:val="18"/>
              </w:rPr>
              <w:t xml:space="preserve"> </w:t>
            </w:r>
            <w:proofErr w:type="spellStart"/>
            <w:r>
              <w:rPr>
                <w:color w:val="575756"/>
                <w:sz w:val="18"/>
              </w:rPr>
              <w:t>Authorised</w:t>
            </w:r>
            <w:proofErr w:type="spellEnd"/>
            <w:r>
              <w:rPr>
                <w:color w:val="575756"/>
                <w:spacing w:val="9"/>
                <w:sz w:val="18"/>
              </w:rPr>
              <w:t xml:space="preserve"> </w:t>
            </w:r>
            <w:r>
              <w:rPr>
                <w:color w:val="575756"/>
                <w:spacing w:val="-2"/>
                <w:sz w:val="18"/>
              </w:rPr>
              <w:t>Body:</w:t>
            </w:r>
          </w:p>
        </w:tc>
      </w:tr>
      <w:tr w:rsidR="00AC4094" w14:paraId="41DE7462" w14:textId="77777777" w:rsidTr="008D472C">
        <w:trPr>
          <w:trHeight w:val="536"/>
        </w:trPr>
        <w:tc>
          <w:tcPr>
            <w:tcW w:w="4554" w:type="dxa"/>
            <w:shd w:val="clear" w:color="auto" w:fill="FFFFFF"/>
          </w:tcPr>
          <w:p w14:paraId="57A2D59A" w14:textId="77777777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pacing w:val="-2"/>
                <w:sz w:val="18"/>
              </w:rPr>
              <w:t>Name:</w:t>
            </w:r>
          </w:p>
        </w:tc>
        <w:tc>
          <w:tcPr>
            <w:tcW w:w="5063" w:type="dxa"/>
            <w:gridSpan w:val="2"/>
            <w:shd w:val="clear" w:color="auto" w:fill="FFFFFF"/>
          </w:tcPr>
          <w:p w14:paraId="1CE96BEF" w14:textId="77777777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pacing w:val="-2"/>
                <w:sz w:val="18"/>
              </w:rPr>
              <w:t>Title:</w:t>
            </w:r>
          </w:p>
        </w:tc>
      </w:tr>
      <w:tr w:rsidR="00AC4094" w14:paraId="4187C256" w14:textId="77777777" w:rsidTr="008D472C">
        <w:trPr>
          <w:trHeight w:val="536"/>
        </w:trPr>
        <w:tc>
          <w:tcPr>
            <w:tcW w:w="4554" w:type="dxa"/>
            <w:shd w:val="clear" w:color="auto" w:fill="FFFFFF"/>
          </w:tcPr>
          <w:p w14:paraId="0E23B529" w14:textId="77777777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pacing w:val="-4"/>
                <w:sz w:val="18"/>
              </w:rPr>
              <w:t>Date:</w:t>
            </w:r>
          </w:p>
        </w:tc>
        <w:tc>
          <w:tcPr>
            <w:tcW w:w="5063" w:type="dxa"/>
            <w:gridSpan w:val="2"/>
            <w:shd w:val="clear" w:color="auto" w:fill="FFFFFF"/>
          </w:tcPr>
          <w:p w14:paraId="0AE9AC68" w14:textId="77777777" w:rsidR="00AC4094" w:rsidRDefault="00AC4094" w:rsidP="002374EA">
            <w:pPr>
              <w:pStyle w:val="TableParagraph"/>
              <w:rPr>
                <w:sz w:val="18"/>
              </w:rPr>
            </w:pPr>
            <w:r>
              <w:rPr>
                <w:color w:val="575756"/>
                <w:sz w:val="18"/>
              </w:rPr>
              <w:t>Contact</w:t>
            </w:r>
            <w:r>
              <w:rPr>
                <w:color w:val="575756"/>
                <w:spacing w:val="7"/>
                <w:sz w:val="18"/>
              </w:rPr>
              <w:t xml:space="preserve"> </w:t>
            </w:r>
            <w:r>
              <w:rPr>
                <w:color w:val="575756"/>
                <w:spacing w:val="-2"/>
                <w:sz w:val="18"/>
              </w:rPr>
              <w:t>details:</w:t>
            </w:r>
          </w:p>
        </w:tc>
      </w:tr>
    </w:tbl>
    <w:p w14:paraId="6401FF2E" w14:textId="77777777" w:rsidR="00EC1091" w:rsidRPr="00EC1091" w:rsidRDefault="00EC1091" w:rsidP="00EC1091">
      <w:pPr>
        <w:spacing w:after="0"/>
        <w:rPr>
          <w:rFonts w:ascii="Segoe UI" w:hAnsi="Segoe UI" w:cs="Segoe UI"/>
        </w:rPr>
      </w:pPr>
    </w:p>
    <w:sectPr w:rsidR="00EC1091" w:rsidRPr="00EC1091" w:rsidSect="00EC1091">
      <w:headerReference w:type="default" r:id="rId8"/>
      <w:footerReference w:type="default" r:id="rId9"/>
      <w:pgSz w:w="11906" w:h="16838" w:code="9"/>
      <w:pgMar w:top="1400" w:right="970" w:bottom="0" w:left="900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66C8" w14:textId="77777777" w:rsidR="00850C83" w:rsidRDefault="00850C83" w:rsidP="00A47F9E">
      <w:pPr>
        <w:spacing w:after="0" w:line="240" w:lineRule="auto"/>
      </w:pPr>
      <w:r>
        <w:separator/>
      </w:r>
    </w:p>
  </w:endnote>
  <w:endnote w:type="continuationSeparator" w:id="0">
    <w:p w14:paraId="6CFCDC77" w14:textId="77777777" w:rsidR="00850C83" w:rsidRDefault="00850C83" w:rsidP="00A47F9E">
      <w:pPr>
        <w:spacing w:after="0" w:line="240" w:lineRule="auto"/>
      </w:pPr>
      <w:r>
        <w:continuationSeparator/>
      </w:r>
    </w:p>
  </w:endnote>
  <w:endnote w:type="continuationNotice" w:id="1">
    <w:p w14:paraId="6CA19F8E" w14:textId="77777777" w:rsidR="00850C83" w:rsidRDefault="00850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limited Sans Light">
    <w:altName w:val="Calibri"/>
    <w:panose1 w:val="00000000000000000000"/>
    <w:charset w:val="00"/>
    <w:family w:val="modern"/>
    <w:notTrueType/>
    <w:pitch w:val="variable"/>
    <w:sig w:usb0="E10002F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limited Pro Regular">
    <w:panose1 w:val="00000000000000000000"/>
    <w:charset w:val="00"/>
    <w:family w:val="swiss"/>
    <w:notTrueType/>
    <w:pitch w:val="variable"/>
    <w:sig w:usb0="E10002FF" w:usb1="5000205B" w:usb2="00000000" w:usb3="00000000" w:csb0="0000019F" w:csb1="00000000"/>
  </w:font>
  <w:font w:name="Unlimited Sans Regular">
    <w:altName w:val="Calibri"/>
    <w:panose1 w:val="00000000000000000000"/>
    <w:charset w:val="00"/>
    <w:family w:val="modern"/>
    <w:notTrueType/>
    <w:pitch w:val="variable"/>
    <w:sig w:usb0="E10002FF" w:usb1="5000205B" w:usb2="00000000" w:usb3="00000000" w:csb0="0000019F" w:csb1="00000000"/>
  </w:font>
  <w:font w:name="Unlimited Pro Medium">
    <w:panose1 w:val="00000000000000000000"/>
    <w:charset w:val="00"/>
    <w:family w:val="swiss"/>
    <w:notTrueType/>
    <w:pitch w:val="variable"/>
    <w:sig w:usb0="E10002FF" w:usb1="5000205B" w:usb2="00000000" w:usb3="00000000" w:csb0="0000019F" w:csb1="00000000"/>
  </w:font>
  <w:font w:name="Unlimited Sans Medium">
    <w:altName w:val="Calibri"/>
    <w:panose1 w:val="00000000000000000000"/>
    <w:charset w:val="00"/>
    <w:family w:val="modern"/>
    <w:notTrueType/>
    <w:pitch w:val="variable"/>
    <w:sig w:usb0="E10002FF" w:usb1="500020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6"/>
        <w:szCs w:val="16"/>
      </w:rPr>
      <w:id w:val="-116300782"/>
      <w:docPartObj>
        <w:docPartGallery w:val="Page Numbers (Bottom of Page)"/>
        <w:docPartUnique/>
      </w:docPartObj>
    </w:sdtPr>
    <w:sdtEndPr/>
    <w:sdtContent>
      <w:p w14:paraId="654D4022" w14:textId="7A0C316D" w:rsidR="0027260E" w:rsidRPr="0014117D" w:rsidRDefault="007E4B15">
        <w:pPr>
          <w:pStyle w:val="Footer"/>
          <w:jc w:val="right"/>
          <w:rPr>
            <w:rFonts w:ascii="Segoe UI" w:hAnsi="Segoe UI" w:cs="Segoe UI"/>
            <w:sz w:val="16"/>
            <w:szCs w:val="16"/>
          </w:rPr>
        </w:pPr>
        <w:r w:rsidRPr="0014117D">
          <w:rPr>
            <w:rFonts w:ascii="Segoe UI" w:hAnsi="Segoe UI" w:cs="Segoe UI"/>
            <w:sz w:val="16"/>
            <w:szCs w:val="16"/>
          </w:rPr>
          <w:t>Australia-United Kingdom Free Trade Agreement</w:t>
        </w:r>
        <w:r w:rsidR="00BF4BD7">
          <w:rPr>
            <w:rFonts w:ascii="Segoe UI" w:hAnsi="Segoe UI" w:cs="Segoe UI"/>
            <w:sz w:val="16"/>
            <w:szCs w:val="16"/>
          </w:rPr>
          <w:t xml:space="preserve"> Business Guide</w:t>
        </w:r>
        <w:r w:rsidR="0027260E" w:rsidRPr="0014117D">
          <w:rPr>
            <w:rFonts w:ascii="Segoe UI" w:hAnsi="Segoe UI" w:cs="Segoe UI"/>
            <w:sz w:val="16"/>
            <w:szCs w:val="16"/>
          </w:rPr>
          <w:t xml:space="preserve"> | </w:t>
        </w:r>
        <w:r w:rsidR="0027260E" w:rsidRPr="00BF4BD7">
          <w:rPr>
            <w:rFonts w:ascii="Segoe UI" w:hAnsi="Segoe UI" w:cs="Segoe UI"/>
            <w:color w:val="4472C4" w:themeColor="accent1"/>
            <w:sz w:val="16"/>
            <w:szCs w:val="16"/>
          </w:rPr>
          <w:fldChar w:fldCharType="begin"/>
        </w:r>
        <w:r w:rsidR="0027260E" w:rsidRPr="00BF4BD7">
          <w:rPr>
            <w:rFonts w:ascii="Segoe UI" w:hAnsi="Segoe UI" w:cs="Segoe UI"/>
            <w:color w:val="4472C4" w:themeColor="accent1"/>
            <w:sz w:val="16"/>
            <w:szCs w:val="16"/>
          </w:rPr>
          <w:instrText xml:space="preserve"> PAGE   \* MERGEFORMAT </w:instrText>
        </w:r>
        <w:r w:rsidR="0027260E" w:rsidRPr="00BF4BD7">
          <w:rPr>
            <w:rFonts w:ascii="Segoe UI" w:hAnsi="Segoe UI" w:cs="Segoe UI"/>
            <w:color w:val="4472C4" w:themeColor="accent1"/>
            <w:sz w:val="16"/>
            <w:szCs w:val="16"/>
          </w:rPr>
          <w:fldChar w:fldCharType="separate"/>
        </w:r>
        <w:r w:rsidR="0027260E" w:rsidRPr="00BF4BD7">
          <w:rPr>
            <w:rFonts w:ascii="Segoe UI" w:hAnsi="Segoe UI" w:cs="Segoe UI"/>
            <w:noProof/>
            <w:color w:val="4472C4" w:themeColor="accent1"/>
            <w:sz w:val="16"/>
            <w:szCs w:val="16"/>
          </w:rPr>
          <w:t>2</w:t>
        </w:r>
        <w:r w:rsidR="0027260E" w:rsidRPr="00BF4BD7">
          <w:rPr>
            <w:rFonts w:ascii="Segoe UI" w:hAnsi="Segoe UI" w:cs="Segoe UI"/>
            <w:noProof/>
            <w:color w:val="4472C4" w:themeColor="accent1"/>
            <w:sz w:val="16"/>
            <w:szCs w:val="16"/>
          </w:rPr>
          <w:fldChar w:fldCharType="end"/>
        </w:r>
        <w:r w:rsidR="0027260E" w:rsidRPr="0014117D">
          <w:rPr>
            <w:rFonts w:ascii="Segoe UI" w:hAnsi="Segoe UI" w:cs="Segoe UI"/>
            <w:sz w:val="16"/>
            <w:szCs w:val="16"/>
          </w:rPr>
          <w:t xml:space="preserve"> </w:t>
        </w:r>
      </w:p>
    </w:sdtContent>
  </w:sdt>
  <w:p w14:paraId="132DD904" w14:textId="48FAAFCE" w:rsidR="00A40F25" w:rsidRDefault="00A40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528D" w14:textId="77777777" w:rsidR="00850C83" w:rsidRDefault="00850C83" w:rsidP="00A47F9E">
      <w:pPr>
        <w:spacing w:after="0" w:line="240" w:lineRule="auto"/>
      </w:pPr>
      <w:r>
        <w:separator/>
      </w:r>
    </w:p>
  </w:footnote>
  <w:footnote w:type="continuationSeparator" w:id="0">
    <w:p w14:paraId="59C3375B" w14:textId="77777777" w:rsidR="00850C83" w:rsidRDefault="00850C83" w:rsidP="00A47F9E">
      <w:pPr>
        <w:spacing w:after="0" w:line="240" w:lineRule="auto"/>
      </w:pPr>
      <w:r>
        <w:continuationSeparator/>
      </w:r>
    </w:p>
  </w:footnote>
  <w:footnote w:type="continuationNotice" w:id="1">
    <w:p w14:paraId="07116D78" w14:textId="77777777" w:rsidR="00850C83" w:rsidRDefault="00850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839517"/>
      <w:docPartObj>
        <w:docPartGallery w:val="Watermarks"/>
        <w:docPartUnique/>
      </w:docPartObj>
    </w:sdtPr>
    <w:sdtEndPr/>
    <w:sdtContent>
      <w:p w14:paraId="57494BEC" w14:textId="5E7E0329" w:rsidR="00B27E9C" w:rsidRDefault="00D26BCF">
        <w:pPr>
          <w:pStyle w:val="Header"/>
        </w:pPr>
        <w:r>
          <w:rPr>
            <w:noProof/>
          </w:rPr>
          <w:pict w14:anchorId="037A9B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D5738B"/>
    <w:multiLevelType w:val="hybridMultilevel"/>
    <w:tmpl w:val="D42E99C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411D03"/>
    <w:multiLevelType w:val="hybridMultilevel"/>
    <w:tmpl w:val="990243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A1803"/>
    <w:multiLevelType w:val="hybridMultilevel"/>
    <w:tmpl w:val="A51CD3EC"/>
    <w:lvl w:ilvl="0" w:tplc="7C786C90">
      <w:numFmt w:val="bullet"/>
      <w:lvlText w:val="•"/>
      <w:lvlJc w:val="left"/>
      <w:pPr>
        <w:ind w:left="453" w:hanging="227"/>
      </w:pPr>
      <w:rPr>
        <w:rFonts w:ascii="Unlimited Sans Light" w:eastAsia="Unlimited Sans Light" w:hAnsi="Unlimited Sans Light" w:cs="Unlimited Sans Light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1" w:tplc="2A9E331E">
      <w:numFmt w:val="bullet"/>
      <w:lvlText w:val="•"/>
      <w:lvlJc w:val="left"/>
      <w:pPr>
        <w:ind w:left="884" w:hanging="227"/>
      </w:pPr>
      <w:rPr>
        <w:rFonts w:hint="default"/>
        <w:lang w:val="en-US" w:eastAsia="en-US" w:bidi="ar-SA"/>
      </w:rPr>
    </w:lvl>
    <w:lvl w:ilvl="2" w:tplc="78EC8878">
      <w:numFmt w:val="bullet"/>
      <w:lvlText w:val="•"/>
      <w:lvlJc w:val="left"/>
      <w:pPr>
        <w:ind w:left="1309" w:hanging="227"/>
      </w:pPr>
      <w:rPr>
        <w:rFonts w:hint="default"/>
        <w:lang w:val="en-US" w:eastAsia="en-US" w:bidi="ar-SA"/>
      </w:rPr>
    </w:lvl>
    <w:lvl w:ilvl="3" w:tplc="D0BC5BBE">
      <w:numFmt w:val="bullet"/>
      <w:lvlText w:val="•"/>
      <w:lvlJc w:val="left"/>
      <w:pPr>
        <w:ind w:left="1733" w:hanging="227"/>
      </w:pPr>
      <w:rPr>
        <w:rFonts w:hint="default"/>
        <w:lang w:val="en-US" w:eastAsia="en-US" w:bidi="ar-SA"/>
      </w:rPr>
    </w:lvl>
    <w:lvl w:ilvl="4" w:tplc="FFCAA01E">
      <w:numFmt w:val="bullet"/>
      <w:lvlText w:val="•"/>
      <w:lvlJc w:val="left"/>
      <w:pPr>
        <w:ind w:left="2158" w:hanging="227"/>
      </w:pPr>
      <w:rPr>
        <w:rFonts w:hint="default"/>
        <w:lang w:val="en-US" w:eastAsia="en-US" w:bidi="ar-SA"/>
      </w:rPr>
    </w:lvl>
    <w:lvl w:ilvl="5" w:tplc="0B2AACD4">
      <w:numFmt w:val="bullet"/>
      <w:lvlText w:val="•"/>
      <w:lvlJc w:val="left"/>
      <w:pPr>
        <w:ind w:left="2582" w:hanging="227"/>
      </w:pPr>
      <w:rPr>
        <w:rFonts w:hint="default"/>
        <w:lang w:val="en-US" w:eastAsia="en-US" w:bidi="ar-SA"/>
      </w:rPr>
    </w:lvl>
    <w:lvl w:ilvl="6" w:tplc="B37C1FFA">
      <w:numFmt w:val="bullet"/>
      <w:lvlText w:val="•"/>
      <w:lvlJc w:val="left"/>
      <w:pPr>
        <w:ind w:left="3007" w:hanging="227"/>
      </w:pPr>
      <w:rPr>
        <w:rFonts w:hint="default"/>
        <w:lang w:val="en-US" w:eastAsia="en-US" w:bidi="ar-SA"/>
      </w:rPr>
    </w:lvl>
    <w:lvl w:ilvl="7" w:tplc="0A7C956A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8" w:tplc="9F18EBF4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04240AED"/>
    <w:multiLevelType w:val="hybridMultilevel"/>
    <w:tmpl w:val="CA162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E3DBC"/>
    <w:multiLevelType w:val="hybridMultilevel"/>
    <w:tmpl w:val="2E5012D2"/>
    <w:lvl w:ilvl="0" w:tplc="74C8B270">
      <w:numFmt w:val="bullet"/>
      <w:lvlText w:val="•"/>
      <w:lvlJc w:val="left"/>
      <w:pPr>
        <w:ind w:left="620" w:hanging="227"/>
      </w:pPr>
      <w:rPr>
        <w:rFonts w:ascii="Unlimited Sans Light" w:eastAsia="Unlimited Sans Light" w:hAnsi="Unlimited Sans Light" w:cs="Unlimited Sans Light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1" w:tplc="0060A2C8">
      <w:numFmt w:val="bullet"/>
      <w:lvlText w:val="•"/>
      <w:lvlJc w:val="left"/>
      <w:pPr>
        <w:ind w:left="1169" w:hanging="227"/>
      </w:pPr>
      <w:rPr>
        <w:rFonts w:hint="default"/>
        <w:lang w:val="en-US" w:eastAsia="en-US" w:bidi="ar-SA"/>
      </w:rPr>
    </w:lvl>
    <w:lvl w:ilvl="2" w:tplc="861689CC">
      <w:numFmt w:val="bullet"/>
      <w:lvlText w:val="•"/>
      <w:lvlJc w:val="left"/>
      <w:pPr>
        <w:ind w:left="1719" w:hanging="227"/>
      </w:pPr>
      <w:rPr>
        <w:rFonts w:hint="default"/>
        <w:lang w:val="en-US" w:eastAsia="en-US" w:bidi="ar-SA"/>
      </w:rPr>
    </w:lvl>
    <w:lvl w:ilvl="3" w:tplc="F57AFD28">
      <w:numFmt w:val="bullet"/>
      <w:lvlText w:val="•"/>
      <w:lvlJc w:val="left"/>
      <w:pPr>
        <w:ind w:left="2269" w:hanging="227"/>
      </w:pPr>
      <w:rPr>
        <w:rFonts w:hint="default"/>
        <w:lang w:val="en-US" w:eastAsia="en-US" w:bidi="ar-SA"/>
      </w:rPr>
    </w:lvl>
    <w:lvl w:ilvl="4" w:tplc="92B0DE46">
      <w:numFmt w:val="bullet"/>
      <w:lvlText w:val="•"/>
      <w:lvlJc w:val="left"/>
      <w:pPr>
        <w:ind w:left="2819" w:hanging="227"/>
      </w:pPr>
      <w:rPr>
        <w:rFonts w:hint="default"/>
        <w:lang w:val="en-US" w:eastAsia="en-US" w:bidi="ar-SA"/>
      </w:rPr>
    </w:lvl>
    <w:lvl w:ilvl="5" w:tplc="AFDADF1A">
      <w:numFmt w:val="bullet"/>
      <w:lvlText w:val="•"/>
      <w:lvlJc w:val="left"/>
      <w:pPr>
        <w:ind w:left="3369" w:hanging="227"/>
      </w:pPr>
      <w:rPr>
        <w:rFonts w:hint="default"/>
        <w:lang w:val="en-US" w:eastAsia="en-US" w:bidi="ar-SA"/>
      </w:rPr>
    </w:lvl>
    <w:lvl w:ilvl="6" w:tplc="835004C8">
      <w:numFmt w:val="bullet"/>
      <w:lvlText w:val="•"/>
      <w:lvlJc w:val="left"/>
      <w:pPr>
        <w:ind w:left="3919" w:hanging="227"/>
      </w:pPr>
      <w:rPr>
        <w:rFonts w:hint="default"/>
        <w:lang w:val="en-US" w:eastAsia="en-US" w:bidi="ar-SA"/>
      </w:rPr>
    </w:lvl>
    <w:lvl w:ilvl="7" w:tplc="CB9499E6">
      <w:numFmt w:val="bullet"/>
      <w:lvlText w:val="•"/>
      <w:lvlJc w:val="left"/>
      <w:pPr>
        <w:ind w:left="4469" w:hanging="227"/>
      </w:pPr>
      <w:rPr>
        <w:rFonts w:hint="default"/>
        <w:lang w:val="en-US" w:eastAsia="en-US" w:bidi="ar-SA"/>
      </w:rPr>
    </w:lvl>
    <w:lvl w:ilvl="8" w:tplc="A15E1A60">
      <w:numFmt w:val="bullet"/>
      <w:lvlText w:val="•"/>
      <w:lvlJc w:val="left"/>
      <w:pPr>
        <w:ind w:left="5019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0C990B71"/>
    <w:multiLevelType w:val="hybridMultilevel"/>
    <w:tmpl w:val="D08E8F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644CD3"/>
    <w:multiLevelType w:val="hybridMultilevel"/>
    <w:tmpl w:val="70B8E2FE"/>
    <w:lvl w:ilvl="0" w:tplc="6A1C4E68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6" w:hanging="360"/>
      </w:pPr>
    </w:lvl>
    <w:lvl w:ilvl="2" w:tplc="0C09001B" w:tentative="1">
      <w:start w:val="1"/>
      <w:numFmt w:val="lowerRoman"/>
      <w:lvlText w:val="%3."/>
      <w:lvlJc w:val="right"/>
      <w:pPr>
        <w:ind w:left="1856" w:hanging="180"/>
      </w:pPr>
    </w:lvl>
    <w:lvl w:ilvl="3" w:tplc="0C09000F" w:tentative="1">
      <w:start w:val="1"/>
      <w:numFmt w:val="decimal"/>
      <w:lvlText w:val="%4."/>
      <w:lvlJc w:val="left"/>
      <w:pPr>
        <w:ind w:left="2576" w:hanging="360"/>
      </w:pPr>
    </w:lvl>
    <w:lvl w:ilvl="4" w:tplc="0C090019" w:tentative="1">
      <w:start w:val="1"/>
      <w:numFmt w:val="lowerLetter"/>
      <w:lvlText w:val="%5."/>
      <w:lvlJc w:val="left"/>
      <w:pPr>
        <w:ind w:left="3296" w:hanging="360"/>
      </w:pPr>
    </w:lvl>
    <w:lvl w:ilvl="5" w:tplc="0C09001B" w:tentative="1">
      <w:start w:val="1"/>
      <w:numFmt w:val="lowerRoman"/>
      <w:lvlText w:val="%6."/>
      <w:lvlJc w:val="right"/>
      <w:pPr>
        <w:ind w:left="4016" w:hanging="180"/>
      </w:pPr>
    </w:lvl>
    <w:lvl w:ilvl="6" w:tplc="0C09000F" w:tentative="1">
      <w:start w:val="1"/>
      <w:numFmt w:val="decimal"/>
      <w:lvlText w:val="%7."/>
      <w:lvlJc w:val="left"/>
      <w:pPr>
        <w:ind w:left="4736" w:hanging="360"/>
      </w:pPr>
    </w:lvl>
    <w:lvl w:ilvl="7" w:tplc="0C090019" w:tentative="1">
      <w:start w:val="1"/>
      <w:numFmt w:val="lowerLetter"/>
      <w:lvlText w:val="%8."/>
      <w:lvlJc w:val="left"/>
      <w:pPr>
        <w:ind w:left="5456" w:hanging="360"/>
      </w:pPr>
    </w:lvl>
    <w:lvl w:ilvl="8" w:tplc="0C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0F71227A"/>
    <w:multiLevelType w:val="hybridMultilevel"/>
    <w:tmpl w:val="A6E05C32"/>
    <w:lvl w:ilvl="0" w:tplc="502AED78">
      <w:numFmt w:val="bullet"/>
      <w:lvlText w:val="•"/>
      <w:lvlJc w:val="left"/>
      <w:pPr>
        <w:ind w:left="226" w:hanging="227"/>
      </w:pPr>
      <w:rPr>
        <w:rFonts w:ascii="Unlimited Sans Light" w:eastAsia="Unlimited Sans Light" w:hAnsi="Unlimited Sans Light" w:cs="Unlimited Sans Light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1" w:tplc="949C880E">
      <w:numFmt w:val="bullet"/>
      <w:lvlText w:val="•"/>
      <w:lvlJc w:val="left"/>
      <w:pPr>
        <w:ind w:left="625" w:hanging="227"/>
      </w:pPr>
      <w:rPr>
        <w:rFonts w:hint="default"/>
        <w:lang w:val="en-US" w:eastAsia="en-US" w:bidi="ar-SA"/>
      </w:rPr>
    </w:lvl>
    <w:lvl w:ilvl="2" w:tplc="1376EC0C">
      <w:numFmt w:val="bullet"/>
      <w:lvlText w:val="•"/>
      <w:lvlJc w:val="left"/>
      <w:pPr>
        <w:ind w:left="1030" w:hanging="227"/>
      </w:pPr>
      <w:rPr>
        <w:rFonts w:hint="default"/>
        <w:lang w:val="en-US" w:eastAsia="en-US" w:bidi="ar-SA"/>
      </w:rPr>
    </w:lvl>
    <w:lvl w:ilvl="3" w:tplc="34422672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4" w:tplc="2E749520">
      <w:numFmt w:val="bullet"/>
      <w:lvlText w:val="•"/>
      <w:lvlJc w:val="left"/>
      <w:pPr>
        <w:ind w:left="1840" w:hanging="227"/>
      </w:pPr>
      <w:rPr>
        <w:rFonts w:hint="default"/>
        <w:lang w:val="en-US" w:eastAsia="en-US" w:bidi="ar-SA"/>
      </w:rPr>
    </w:lvl>
    <w:lvl w:ilvl="5" w:tplc="6D968114">
      <w:numFmt w:val="bullet"/>
      <w:lvlText w:val="•"/>
      <w:lvlJc w:val="left"/>
      <w:pPr>
        <w:ind w:left="2245" w:hanging="227"/>
      </w:pPr>
      <w:rPr>
        <w:rFonts w:hint="default"/>
        <w:lang w:val="en-US" w:eastAsia="en-US" w:bidi="ar-SA"/>
      </w:rPr>
    </w:lvl>
    <w:lvl w:ilvl="6" w:tplc="727449C8">
      <w:numFmt w:val="bullet"/>
      <w:lvlText w:val="•"/>
      <w:lvlJc w:val="left"/>
      <w:pPr>
        <w:ind w:left="2650" w:hanging="227"/>
      </w:pPr>
      <w:rPr>
        <w:rFonts w:hint="default"/>
        <w:lang w:val="en-US" w:eastAsia="en-US" w:bidi="ar-SA"/>
      </w:rPr>
    </w:lvl>
    <w:lvl w:ilvl="7" w:tplc="09127AB4">
      <w:numFmt w:val="bullet"/>
      <w:lvlText w:val="•"/>
      <w:lvlJc w:val="left"/>
      <w:pPr>
        <w:ind w:left="3055" w:hanging="227"/>
      </w:pPr>
      <w:rPr>
        <w:rFonts w:hint="default"/>
        <w:lang w:val="en-US" w:eastAsia="en-US" w:bidi="ar-SA"/>
      </w:rPr>
    </w:lvl>
    <w:lvl w:ilvl="8" w:tplc="C56AEC20">
      <w:numFmt w:val="bullet"/>
      <w:lvlText w:val="•"/>
      <w:lvlJc w:val="left"/>
      <w:pPr>
        <w:ind w:left="3460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0FB017CD"/>
    <w:multiLevelType w:val="hybridMultilevel"/>
    <w:tmpl w:val="A2C26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2AFF"/>
    <w:multiLevelType w:val="hybridMultilevel"/>
    <w:tmpl w:val="87AC4782"/>
    <w:lvl w:ilvl="0" w:tplc="CD629DAA">
      <w:numFmt w:val="bullet"/>
      <w:lvlText w:val="•"/>
      <w:lvlJc w:val="left"/>
      <w:pPr>
        <w:ind w:left="453" w:hanging="227"/>
      </w:pPr>
      <w:rPr>
        <w:rFonts w:ascii="Unlimited Sans Light" w:eastAsia="Unlimited Sans Light" w:hAnsi="Unlimited Sans Light" w:cs="Unlimited Sans Light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1" w:tplc="18607AA0">
      <w:numFmt w:val="bullet"/>
      <w:lvlText w:val="•"/>
      <w:lvlJc w:val="left"/>
      <w:pPr>
        <w:ind w:left="884" w:hanging="227"/>
      </w:pPr>
      <w:rPr>
        <w:rFonts w:hint="default"/>
        <w:lang w:val="en-US" w:eastAsia="en-US" w:bidi="ar-SA"/>
      </w:rPr>
    </w:lvl>
    <w:lvl w:ilvl="2" w:tplc="B4A46CCA">
      <w:numFmt w:val="bullet"/>
      <w:lvlText w:val="•"/>
      <w:lvlJc w:val="left"/>
      <w:pPr>
        <w:ind w:left="1309" w:hanging="227"/>
      </w:pPr>
      <w:rPr>
        <w:rFonts w:hint="default"/>
        <w:lang w:val="en-US" w:eastAsia="en-US" w:bidi="ar-SA"/>
      </w:rPr>
    </w:lvl>
    <w:lvl w:ilvl="3" w:tplc="0B8423FA">
      <w:numFmt w:val="bullet"/>
      <w:lvlText w:val="•"/>
      <w:lvlJc w:val="left"/>
      <w:pPr>
        <w:ind w:left="1733" w:hanging="227"/>
      </w:pPr>
      <w:rPr>
        <w:rFonts w:hint="default"/>
        <w:lang w:val="en-US" w:eastAsia="en-US" w:bidi="ar-SA"/>
      </w:rPr>
    </w:lvl>
    <w:lvl w:ilvl="4" w:tplc="85080D32">
      <w:numFmt w:val="bullet"/>
      <w:lvlText w:val="•"/>
      <w:lvlJc w:val="left"/>
      <w:pPr>
        <w:ind w:left="2158" w:hanging="227"/>
      </w:pPr>
      <w:rPr>
        <w:rFonts w:hint="default"/>
        <w:lang w:val="en-US" w:eastAsia="en-US" w:bidi="ar-SA"/>
      </w:rPr>
    </w:lvl>
    <w:lvl w:ilvl="5" w:tplc="7E667B2E">
      <w:numFmt w:val="bullet"/>
      <w:lvlText w:val="•"/>
      <w:lvlJc w:val="left"/>
      <w:pPr>
        <w:ind w:left="2582" w:hanging="227"/>
      </w:pPr>
      <w:rPr>
        <w:rFonts w:hint="default"/>
        <w:lang w:val="en-US" w:eastAsia="en-US" w:bidi="ar-SA"/>
      </w:rPr>
    </w:lvl>
    <w:lvl w:ilvl="6" w:tplc="2CC27E72">
      <w:numFmt w:val="bullet"/>
      <w:lvlText w:val="•"/>
      <w:lvlJc w:val="left"/>
      <w:pPr>
        <w:ind w:left="3007" w:hanging="227"/>
      </w:pPr>
      <w:rPr>
        <w:rFonts w:hint="default"/>
        <w:lang w:val="en-US" w:eastAsia="en-US" w:bidi="ar-SA"/>
      </w:rPr>
    </w:lvl>
    <w:lvl w:ilvl="7" w:tplc="7792B1A0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8" w:tplc="E0083470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1F55498C"/>
    <w:multiLevelType w:val="hybridMultilevel"/>
    <w:tmpl w:val="87565DF4"/>
    <w:lvl w:ilvl="0" w:tplc="0C090001">
      <w:start w:val="1"/>
      <w:numFmt w:val="bullet"/>
      <w:lvlText w:val=""/>
      <w:lvlJc w:val="left"/>
      <w:pPr>
        <w:ind w:left="226" w:hanging="227"/>
      </w:pPr>
      <w:rPr>
        <w:rFonts w:ascii="Symbol" w:hAnsi="Symbol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1" w:tplc="949C880E">
      <w:numFmt w:val="bullet"/>
      <w:lvlText w:val="•"/>
      <w:lvlJc w:val="left"/>
      <w:pPr>
        <w:ind w:left="625" w:hanging="227"/>
      </w:pPr>
      <w:rPr>
        <w:rFonts w:hint="default"/>
        <w:lang w:val="en-US" w:eastAsia="en-US" w:bidi="ar-SA"/>
      </w:rPr>
    </w:lvl>
    <w:lvl w:ilvl="2" w:tplc="1376EC0C">
      <w:numFmt w:val="bullet"/>
      <w:lvlText w:val="•"/>
      <w:lvlJc w:val="left"/>
      <w:pPr>
        <w:ind w:left="1030" w:hanging="227"/>
      </w:pPr>
      <w:rPr>
        <w:rFonts w:hint="default"/>
        <w:lang w:val="en-US" w:eastAsia="en-US" w:bidi="ar-SA"/>
      </w:rPr>
    </w:lvl>
    <w:lvl w:ilvl="3" w:tplc="34422672">
      <w:numFmt w:val="bullet"/>
      <w:lvlText w:val="•"/>
      <w:lvlJc w:val="left"/>
      <w:pPr>
        <w:ind w:left="1435" w:hanging="227"/>
      </w:pPr>
      <w:rPr>
        <w:rFonts w:hint="default"/>
        <w:lang w:val="en-US" w:eastAsia="en-US" w:bidi="ar-SA"/>
      </w:rPr>
    </w:lvl>
    <w:lvl w:ilvl="4" w:tplc="2E749520">
      <w:numFmt w:val="bullet"/>
      <w:lvlText w:val="•"/>
      <w:lvlJc w:val="left"/>
      <w:pPr>
        <w:ind w:left="1840" w:hanging="227"/>
      </w:pPr>
      <w:rPr>
        <w:rFonts w:hint="default"/>
        <w:lang w:val="en-US" w:eastAsia="en-US" w:bidi="ar-SA"/>
      </w:rPr>
    </w:lvl>
    <w:lvl w:ilvl="5" w:tplc="6D968114">
      <w:numFmt w:val="bullet"/>
      <w:lvlText w:val="•"/>
      <w:lvlJc w:val="left"/>
      <w:pPr>
        <w:ind w:left="2245" w:hanging="227"/>
      </w:pPr>
      <w:rPr>
        <w:rFonts w:hint="default"/>
        <w:lang w:val="en-US" w:eastAsia="en-US" w:bidi="ar-SA"/>
      </w:rPr>
    </w:lvl>
    <w:lvl w:ilvl="6" w:tplc="727449C8">
      <w:numFmt w:val="bullet"/>
      <w:lvlText w:val="•"/>
      <w:lvlJc w:val="left"/>
      <w:pPr>
        <w:ind w:left="2650" w:hanging="227"/>
      </w:pPr>
      <w:rPr>
        <w:rFonts w:hint="default"/>
        <w:lang w:val="en-US" w:eastAsia="en-US" w:bidi="ar-SA"/>
      </w:rPr>
    </w:lvl>
    <w:lvl w:ilvl="7" w:tplc="09127AB4">
      <w:numFmt w:val="bullet"/>
      <w:lvlText w:val="•"/>
      <w:lvlJc w:val="left"/>
      <w:pPr>
        <w:ind w:left="3055" w:hanging="227"/>
      </w:pPr>
      <w:rPr>
        <w:rFonts w:hint="default"/>
        <w:lang w:val="en-US" w:eastAsia="en-US" w:bidi="ar-SA"/>
      </w:rPr>
    </w:lvl>
    <w:lvl w:ilvl="8" w:tplc="C56AEC20">
      <w:numFmt w:val="bullet"/>
      <w:lvlText w:val="•"/>
      <w:lvlJc w:val="left"/>
      <w:pPr>
        <w:ind w:left="3460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1F832ED4"/>
    <w:multiLevelType w:val="hybridMultilevel"/>
    <w:tmpl w:val="90628C52"/>
    <w:lvl w:ilvl="0" w:tplc="0C090001">
      <w:start w:val="1"/>
      <w:numFmt w:val="bullet"/>
      <w:lvlText w:val=""/>
      <w:lvlJc w:val="left"/>
      <w:pPr>
        <w:ind w:left="453" w:hanging="227"/>
      </w:pPr>
      <w:rPr>
        <w:rFonts w:ascii="Symbol" w:hAnsi="Symbol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1" w:tplc="2A9E331E">
      <w:numFmt w:val="bullet"/>
      <w:lvlText w:val="•"/>
      <w:lvlJc w:val="left"/>
      <w:pPr>
        <w:ind w:left="884" w:hanging="227"/>
      </w:pPr>
      <w:rPr>
        <w:rFonts w:hint="default"/>
        <w:lang w:val="en-US" w:eastAsia="en-US" w:bidi="ar-SA"/>
      </w:rPr>
    </w:lvl>
    <w:lvl w:ilvl="2" w:tplc="78EC8878">
      <w:numFmt w:val="bullet"/>
      <w:lvlText w:val="•"/>
      <w:lvlJc w:val="left"/>
      <w:pPr>
        <w:ind w:left="1309" w:hanging="227"/>
      </w:pPr>
      <w:rPr>
        <w:rFonts w:hint="default"/>
        <w:lang w:val="en-US" w:eastAsia="en-US" w:bidi="ar-SA"/>
      </w:rPr>
    </w:lvl>
    <w:lvl w:ilvl="3" w:tplc="D0BC5BBE">
      <w:numFmt w:val="bullet"/>
      <w:lvlText w:val="•"/>
      <w:lvlJc w:val="left"/>
      <w:pPr>
        <w:ind w:left="1733" w:hanging="227"/>
      </w:pPr>
      <w:rPr>
        <w:rFonts w:hint="default"/>
        <w:lang w:val="en-US" w:eastAsia="en-US" w:bidi="ar-SA"/>
      </w:rPr>
    </w:lvl>
    <w:lvl w:ilvl="4" w:tplc="FFCAA01E">
      <w:numFmt w:val="bullet"/>
      <w:lvlText w:val="•"/>
      <w:lvlJc w:val="left"/>
      <w:pPr>
        <w:ind w:left="2158" w:hanging="227"/>
      </w:pPr>
      <w:rPr>
        <w:rFonts w:hint="default"/>
        <w:lang w:val="en-US" w:eastAsia="en-US" w:bidi="ar-SA"/>
      </w:rPr>
    </w:lvl>
    <w:lvl w:ilvl="5" w:tplc="0B2AACD4">
      <w:numFmt w:val="bullet"/>
      <w:lvlText w:val="•"/>
      <w:lvlJc w:val="left"/>
      <w:pPr>
        <w:ind w:left="2582" w:hanging="227"/>
      </w:pPr>
      <w:rPr>
        <w:rFonts w:hint="default"/>
        <w:lang w:val="en-US" w:eastAsia="en-US" w:bidi="ar-SA"/>
      </w:rPr>
    </w:lvl>
    <w:lvl w:ilvl="6" w:tplc="B37C1FFA">
      <w:numFmt w:val="bullet"/>
      <w:lvlText w:val="•"/>
      <w:lvlJc w:val="left"/>
      <w:pPr>
        <w:ind w:left="3007" w:hanging="227"/>
      </w:pPr>
      <w:rPr>
        <w:rFonts w:hint="default"/>
        <w:lang w:val="en-US" w:eastAsia="en-US" w:bidi="ar-SA"/>
      </w:rPr>
    </w:lvl>
    <w:lvl w:ilvl="7" w:tplc="0A7C956A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8" w:tplc="9F18EBF4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2C52719F"/>
    <w:multiLevelType w:val="hybridMultilevel"/>
    <w:tmpl w:val="73365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F989"/>
    <w:multiLevelType w:val="hybridMultilevel"/>
    <w:tmpl w:val="06F807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1A46EE"/>
    <w:multiLevelType w:val="hybridMultilevel"/>
    <w:tmpl w:val="B3788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16FFE"/>
    <w:multiLevelType w:val="hybridMultilevel"/>
    <w:tmpl w:val="5A2A913C"/>
    <w:lvl w:ilvl="0" w:tplc="958225DC">
      <w:start w:val="6"/>
      <w:numFmt w:val="bullet"/>
      <w:lvlText w:val="□"/>
      <w:lvlJc w:val="left"/>
      <w:pPr>
        <w:ind w:left="776" w:hanging="360"/>
      </w:pPr>
      <w:rPr>
        <w:rFonts w:ascii="MS Mincho" w:eastAsia="MS Mincho" w:hAnsi="MS Mincho" w:cs="Times New Roman" w:hint="eastAsia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3AE35999"/>
    <w:multiLevelType w:val="hybridMultilevel"/>
    <w:tmpl w:val="046AB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24D63"/>
    <w:multiLevelType w:val="hybridMultilevel"/>
    <w:tmpl w:val="2820A440"/>
    <w:lvl w:ilvl="0" w:tplc="C35A08B2">
      <w:start w:val="10"/>
      <w:numFmt w:val="decimal"/>
      <w:lvlText w:val="%1."/>
      <w:lvlJc w:val="left"/>
      <w:pPr>
        <w:ind w:left="299" w:hanging="299"/>
      </w:pPr>
      <w:rPr>
        <w:rFonts w:ascii="Unlimited Sans Light" w:eastAsia="Unlimited Sans Light" w:hAnsi="Unlimited Sans Light" w:cs="Unlimited Sans Light" w:hint="default"/>
        <w:b w:val="0"/>
        <w:bCs w:val="0"/>
        <w:i w:val="0"/>
        <w:iCs w:val="0"/>
        <w:color w:val="575756"/>
        <w:spacing w:val="0"/>
        <w:w w:val="100"/>
        <w:sz w:val="18"/>
        <w:szCs w:val="18"/>
        <w:lang w:val="en-US" w:eastAsia="en-US" w:bidi="ar-SA"/>
      </w:rPr>
    </w:lvl>
    <w:lvl w:ilvl="1" w:tplc="F0F69C94">
      <w:numFmt w:val="bullet"/>
      <w:lvlText w:val="•"/>
      <w:lvlJc w:val="left"/>
      <w:pPr>
        <w:ind w:left="396" w:hanging="227"/>
      </w:pPr>
      <w:rPr>
        <w:rFonts w:ascii="Unlimited Sans Light" w:eastAsia="Unlimited Sans Light" w:hAnsi="Unlimited Sans Light" w:cs="Unlimited Sans Light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2" w:tplc="8A02D7AE">
      <w:numFmt w:val="bullet"/>
      <w:lvlText w:val="•"/>
      <w:lvlJc w:val="left"/>
      <w:pPr>
        <w:ind w:left="1476" w:hanging="227"/>
      </w:pPr>
      <w:rPr>
        <w:rFonts w:hint="default"/>
        <w:lang w:val="en-US" w:eastAsia="en-US" w:bidi="ar-SA"/>
      </w:rPr>
    </w:lvl>
    <w:lvl w:ilvl="3" w:tplc="C4D25A52">
      <w:numFmt w:val="bullet"/>
      <w:lvlText w:val="•"/>
      <w:lvlJc w:val="left"/>
      <w:pPr>
        <w:ind w:left="2492" w:hanging="227"/>
      </w:pPr>
      <w:rPr>
        <w:rFonts w:hint="default"/>
        <w:lang w:val="en-US" w:eastAsia="en-US" w:bidi="ar-SA"/>
      </w:rPr>
    </w:lvl>
    <w:lvl w:ilvl="4" w:tplc="540A53DC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  <w:lvl w:ilvl="5" w:tplc="811A3D0C">
      <w:numFmt w:val="bullet"/>
      <w:lvlText w:val="•"/>
      <w:lvlJc w:val="left"/>
      <w:pPr>
        <w:ind w:left="4525" w:hanging="227"/>
      </w:pPr>
      <w:rPr>
        <w:rFonts w:hint="default"/>
        <w:lang w:val="en-US" w:eastAsia="en-US" w:bidi="ar-SA"/>
      </w:rPr>
    </w:lvl>
    <w:lvl w:ilvl="6" w:tplc="5BE4A930">
      <w:numFmt w:val="bullet"/>
      <w:lvlText w:val="•"/>
      <w:lvlJc w:val="left"/>
      <w:pPr>
        <w:ind w:left="5541" w:hanging="227"/>
      </w:pPr>
      <w:rPr>
        <w:rFonts w:hint="default"/>
        <w:lang w:val="en-US" w:eastAsia="en-US" w:bidi="ar-SA"/>
      </w:rPr>
    </w:lvl>
    <w:lvl w:ilvl="7" w:tplc="2CCC1ABA">
      <w:numFmt w:val="bullet"/>
      <w:lvlText w:val="•"/>
      <w:lvlJc w:val="left"/>
      <w:pPr>
        <w:ind w:left="6558" w:hanging="227"/>
      </w:pPr>
      <w:rPr>
        <w:rFonts w:hint="default"/>
        <w:lang w:val="en-US" w:eastAsia="en-US" w:bidi="ar-SA"/>
      </w:rPr>
    </w:lvl>
    <w:lvl w:ilvl="8" w:tplc="C54C686C">
      <w:numFmt w:val="bullet"/>
      <w:lvlText w:val="•"/>
      <w:lvlJc w:val="left"/>
      <w:pPr>
        <w:ind w:left="7574" w:hanging="227"/>
      </w:pPr>
      <w:rPr>
        <w:rFonts w:hint="default"/>
        <w:lang w:val="en-US" w:eastAsia="en-US" w:bidi="ar-SA"/>
      </w:rPr>
    </w:lvl>
  </w:abstractNum>
  <w:abstractNum w:abstractNumId="18" w15:restartNumberingAfterBreak="0">
    <w:nsid w:val="3C2C3678"/>
    <w:multiLevelType w:val="hybridMultilevel"/>
    <w:tmpl w:val="FEFDF05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F37BC5"/>
    <w:multiLevelType w:val="hybridMultilevel"/>
    <w:tmpl w:val="785CDD3E"/>
    <w:lvl w:ilvl="0" w:tplc="387EB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F43F9"/>
    <w:multiLevelType w:val="hybridMultilevel"/>
    <w:tmpl w:val="E66C7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014D"/>
    <w:multiLevelType w:val="hybridMultilevel"/>
    <w:tmpl w:val="2034D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41C2B"/>
    <w:multiLevelType w:val="hybridMultilevel"/>
    <w:tmpl w:val="85CA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41417"/>
    <w:multiLevelType w:val="hybridMultilevel"/>
    <w:tmpl w:val="C32AA622"/>
    <w:lvl w:ilvl="0" w:tplc="F408621C">
      <w:numFmt w:val="bullet"/>
      <w:lvlText w:val="•"/>
      <w:lvlJc w:val="left"/>
      <w:pPr>
        <w:ind w:left="453" w:hanging="227"/>
      </w:pPr>
      <w:rPr>
        <w:rFonts w:ascii="Unlimited Sans Light" w:eastAsia="Unlimited Sans Light" w:hAnsi="Unlimited Sans Light" w:cs="Unlimited Sans Light" w:hint="default"/>
        <w:b w:val="0"/>
        <w:bCs w:val="0"/>
        <w:i w:val="0"/>
        <w:iCs w:val="0"/>
        <w:color w:val="575756"/>
        <w:w w:val="100"/>
        <w:sz w:val="18"/>
        <w:szCs w:val="18"/>
        <w:lang w:val="en-US" w:eastAsia="en-US" w:bidi="ar-SA"/>
      </w:rPr>
    </w:lvl>
    <w:lvl w:ilvl="1" w:tplc="355C75FC">
      <w:numFmt w:val="bullet"/>
      <w:lvlText w:val="•"/>
      <w:lvlJc w:val="left"/>
      <w:pPr>
        <w:ind w:left="884" w:hanging="227"/>
      </w:pPr>
      <w:rPr>
        <w:rFonts w:hint="default"/>
        <w:lang w:val="en-US" w:eastAsia="en-US" w:bidi="ar-SA"/>
      </w:rPr>
    </w:lvl>
    <w:lvl w:ilvl="2" w:tplc="D116D362">
      <w:numFmt w:val="bullet"/>
      <w:lvlText w:val="•"/>
      <w:lvlJc w:val="left"/>
      <w:pPr>
        <w:ind w:left="1309" w:hanging="227"/>
      </w:pPr>
      <w:rPr>
        <w:rFonts w:hint="default"/>
        <w:lang w:val="en-US" w:eastAsia="en-US" w:bidi="ar-SA"/>
      </w:rPr>
    </w:lvl>
    <w:lvl w:ilvl="3" w:tplc="0EB468E6">
      <w:numFmt w:val="bullet"/>
      <w:lvlText w:val="•"/>
      <w:lvlJc w:val="left"/>
      <w:pPr>
        <w:ind w:left="1733" w:hanging="227"/>
      </w:pPr>
      <w:rPr>
        <w:rFonts w:hint="default"/>
        <w:lang w:val="en-US" w:eastAsia="en-US" w:bidi="ar-SA"/>
      </w:rPr>
    </w:lvl>
    <w:lvl w:ilvl="4" w:tplc="AF84EF10">
      <w:numFmt w:val="bullet"/>
      <w:lvlText w:val="•"/>
      <w:lvlJc w:val="left"/>
      <w:pPr>
        <w:ind w:left="2158" w:hanging="227"/>
      </w:pPr>
      <w:rPr>
        <w:rFonts w:hint="default"/>
        <w:lang w:val="en-US" w:eastAsia="en-US" w:bidi="ar-SA"/>
      </w:rPr>
    </w:lvl>
    <w:lvl w:ilvl="5" w:tplc="BDAE30C8">
      <w:numFmt w:val="bullet"/>
      <w:lvlText w:val="•"/>
      <w:lvlJc w:val="left"/>
      <w:pPr>
        <w:ind w:left="2582" w:hanging="227"/>
      </w:pPr>
      <w:rPr>
        <w:rFonts w:hint="default"/>
        <w:lang w:val="en-US" w:eastAsia="en-US" w:bidi="ar-SA"/>
      </w:rPr>
    </w:lvl>
    <w:lvl w:ilvl="6" w:tplc="D638E308">
      <w:numFmt w:val="bullet"/>
      <w:lvlText w:val="•"/>
      <w:lvlJc w:val="left"/>
      <w:pPr>
        <w:ind w:left="3007" w:hanging="227"/>
      </w:pPr>
      <w:rPr>
        <w:rFonts w:hint="default"/>
        <w:lang w:val="en-US" w:eastAsia="en-US" w:bidi="ar-SA"/>
      </w:rPr>
    </w:lvl>
    <w:lvl w:ilvl="7" w:tplc="68842E7E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8" w:tplc="036473E6">
      <w:numFmt w:val="bullet"/>
      <w:lvlText w:val="•"/>
      <w:lvlJc w:val="left"/>
      <w:pPr>
        <w:ind w:left="3856" w:hanging="227"/>
      </w:pPr>
      <w:rPr>
        <w:rFonts w:hint="default"/>
        <w:lang w:val="en-US" w:eastAsia="en-US" w:bidi="ar-SA"/>
      </w:rPr>
    </w:lvl>
  </w:abstractNum>
  <w:abstractNum w:abstractNumId="24" w15:restartNumberingAfterBreak="0">
    <w:nsid w:val="582715FB"/>
    <w:multiLevelType w:val="hybridMultilevel"/>
    <w:tmpl w:val="231C46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B84735"/>
    <w:multiLevelType w:val="hybridMultilevel"/>
    <w:tmpl w:val="1A825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55355"/>
    <w:multiLevelType w:val="hybridMultilevel"/>
    <w:tmpl w:val="410A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A0BC8"/>
    <w:multiLevelType w:val="hybridMultilevel"/>
    <w:tmpl w:val="48C2AB3E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9123896">
    <w:abstractNumId w:val="18"/>
  </w:num>
  <w:num w:numId="2" w16cid:durableId="1660962658">
    <w:abstractNumId w:val="0"/>
  </w:num>
  <w:num w:numId="3" w16cid:durableId="1473477386">
    <w:abstractNumId w:val="1"/>
  </w:num>
  <w:num w:numId="4" w16cid:durableId="614795396">
    <w:abstractNumId w:val="13"/>
  </w:num>
  <w:num w:numId="5" w16cid:durableId="271981335">
    <w:abstractNumId w:val="20"/>
  </w:num>
  <w:num w:numId="6" w16cid:durableId="1622612911">
    <w:abstractNumId w:val="14"/>
  </w:num>
  <w:num w:numId="7" w16cid:durableId="1494099221">
    <w:abstractNumId w:val="23"/>
  </w:num>
  <w:num w:numId="8" w16cid:durableId="124935240">
    <w:abstractNumId w:val="2"/>
  </w:num>
  <w:num w:numId="9" w16cid:durableId="407532876">
    <w:abstractNumId w:val="7"/>
  </w:num>
  <w:num w:numId="10" w16cid:durableId="935987965">
    <w:abstractNumId w:val="9"/>
  </w:num>
  <w:num w:numId="11" w16cid:durableId="1547139831">
    <w:abstractNumId w:val="4"/>
  </w:num>
  <w:num w:numId="12" w16cid:durableId="849292551">
    <w:abstractNumId w:val="27"/>
  </w:num>
  <w:num w:numId="13" w16cid:durableId="1120761153">
    <w:abstractNumId w:val="26"/>
  </w:num>
  <w:num w:numId="14" w16cid:durableId="274213345">
    <w:abstractNumId w:val="11"/>
  </w:num>
  <w:num w:numId="15" w16cid:durableId="1133597503">
    <w:abstractNumId w:val="21"/>
  </w:num>
  <w:num w:numId="16" w16cid:durableId="509029153">
    <w:abstractNumId w:val="10"/>
  </w:num>
  <w:num w:numId="17" w16cid:durableId="483394506">
    <w:abstractNumId w:val="17"/>
  </w:num>
  <w:num w:numId="18" w16cid:durableId="221910415">
    <w:abstractNumId w:val="5"/>
  </w:num>
  <w:num w:numId="19" w16cid:durableId="440536146">
    <w:abstractNumId w:val="16"/>
  </w:num>
  <w:num w:numId="20" w16cid:durableId="945428004">
    <w:abstractNumId w:val="22"/>
  </w:num>
  <w:num w:numId="21" w16cid:durableId="1444959482">
    <w:abstractNumId w:val="3"/>
  </w:num>
  <w:num w:numId="22" w16cid:durableId="1122965526">
    <w:abstractNumId w:val="19"/>
  </w:num>
  <w:num w:numId="23" w16cid:durableId="1090004366">
    <w:abstractNumId w:val="24"/>
  </w:num>
  <w:num w:numId="24" w16cid:durableId="421415353">
    <w:abstractNumId w:val="12"/>
  </w:num>
  <w:num w:numId="25" w16cid:durableId="6254132">
    <w:abstractNumId w:val="25"/>
  </w:num>
  <w:num w:numId="26" w16cid:durableId="2072923720">
    <w:abstractNumId w:val="8"/>
  </w:num>
  <w:num w:numId="27" w16cid:durableId="1926112549">
    <w:abstractNumId w:val="6"/>
  </w:num>
  <w:num w:numId="28" w16cid:durableId="2081562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9E"/>
    <w:rsid w:val="00000E5A"/>
    <w:rsid w:val="00001AFC"/>
    <w:rsid w:val="00004A54"/>
    <w:rsid w:val="0000558F"/>
    <w:rsid w:val="000079FE"/>
    <w:rsid w:val="00013309"/>
    <w:rsid w:val="000177A0"/>
    <w:rsid w:val="000203EB"/>
    <w:rsid w:val="000236FD"/>
    <w:rsid w:val="000304A2"/>
    <w:rsid w:val="00032D88"/>
    <w:rsid w:val="0004076C"/>
    <w:rsid w:val="00040FAC"/>
    <w:rsid w:val="0004681F"/>
    <w:rsid w:val="000504FC"/>
    <w:rsid w:val="00051EE2"/>
    <w:rsid w:val="000557B4"/>
    <w:rsid w:val="00055E69"/>
    <w:rsid w:val="00057FBE"/>
    <w:rsid w:val="000601C3"/>
    <w:rsid w:val="00062826"/>
    <w:rsid w:val="00062905"/>
    <w:rsid w:val="0006630D"/>
    <w:rsid w:val="00070FA6"/>
    <w:rsid w:val="00071531"/>
    <w:rsid w:val="00073624"/>
    <w:rsid w:val="000745A2"/>
    <w:rsid w:val="00083830"/>
    <w:rsid w:val="00090D3A"/>
    <w:rsid w:val="00090E38"/>
    <w:rsid w:val="00091345"/>
    <w:rsid w:val="000A16E0"/>
    <w:rsid w:val="000A506E"/>
    <w:rsid w:val="000B15F1"/>
    <w:rsid w:val="000B6ECA"/>
    <w:rsid w:val="000B7C25"/>
    <w:rsid w:val="000C2C35"/>
    <w:rsid w:val="000C4967"/>
    <w:rsid w:val="000C6CB2"/>
    <w:rsid w:val="000C79AF"/>
    <w:rsid w:val="000D2B84"/>
    <w:rsid w:val="000D5118"/>
    <w:rsid w:val="000E1453"/>
    <w:rsid w:val="000E1C91"/>
    <w:rsid w:val="000E4380"/>
    <w:rsid w:val="000F5E5D"/>
    <w:rsid w:val="000F621B"/>
    <w:rsid w:val="000F6B41"/>
    <w:rsid w:val="001006D3"/>
    <w:rsid w:val="0010095D"/>
    <w:rsid w:val="0010190D"/>
    <w:rsid w:val="00104EB2"/>
    <w:rsid w:val="00105081"/>
    <w:rsid w:val="00112D22"/>
    <w:rsid w:val="00131849"/>
    <w:rsid w:val="00131BD9"/>
    <w:rsid w:val="00132234"/>
    <w:rsid w:val="00132D49"/>
    <w:rsid w:val="001359EA"/>
    <w:rsid w:val="00135D64"/>
    <w:rsid w:val="00136CAC"/>
    <w:rsid w:val="00137D21"/>
    <w:rsid w:val="00141053"/>
    <w:rsid w:val="0014117D"/>
    <w:rsid w:val="001418D1"/>
    <w:rsid w:val="00145EFC"/>
    <w:rsid w:val="0015220F"/>
    <w:rsid w:val="00154E4A"/>
    <w:rsid w:val="00157BC2"/>
    <w:rsid w:val="001668A4"/>
    <w:rsid w:val="0017333E"/>
    <w:rsid w:val="001809BC"/>
    <w:rsid w:val="00185CE0"/>
    <w:rsid w:val="00195CF2"/>
    <w:rsid w:val="001A258E"/>
    <w:rsid w:val="001B0319"/>
    <w:rsid w:val="001B064D"/>
    <w:rsid w:val="001B0E7B"/>
    <w:rsid w:val="001B2300"/>
    <w:rsid w:val="001B70A1"/>
    <w:rsid w:val="001B7467"/>
    <w:rsid w:val="001C3692"/>
    <w:rsid w:val="001C598D"/>
    <w:rsid w:val="001C7069"/>
    <w:rsid w:val="001D1230"/>
    <w:rsid w:val="001D66D4"/>
    <w:rsid w:val="001D76F4"/>
    <w:rsid w:val="001E3FA0"/>
    <w:rsid w:val="001E4B77"/>
    <w:rsid w:val="001E762C"/>
    <w:rsid w:val="001F1DCD"/>
    <w:rsid w:val="001F3B0D"/>
    <w:rsid w:val="0020417B"/>
    <w:rsid w:val="00217BEE"/>
    <w:rsid w:val="00220B6C"/>
    <w:rsid w:val="00223213"/>
    <w:rsid w:val="00223EDE"/>
    <w:rsid w:val="00224A40"/>
    <w:rsid w:val="00233BFF"/>
    <w:rsid w:val="00235BA5"/>
    <w:rsid w:val="002367D8"/>
    <w:rsid w:val="002413BD"/>
    <w:rsid w:val="00242F22"/>
    <w:rsid w:val="002515D3"/>
    <w:rsid w:val="002557CF"/>
    <w:rsid w:val="0027260E"/>
    <w:rsid w:val="00273C11"/>
    <w:rsid w:val="00276660"/>
    <w:rsid w:val="00277DEB"/>
    <w:rsid w:val="00284D6E"/>
    <w:rsid w:val="00285269"/>
    <w:rsid w:val="00286479"/>
    <w:rsid w:val="00293A69"/>
    <w:rsid w:val="0029506C"/>
    <w:rsid w:val="00297892"/>
    <w:rsid w:val="002A057A"/>
    <w:rsid w:val="002A2205"/>
    <w:rsid w:val="002A469E"/>
    <w:rsid w:val="002A59B0"/>
    <w:rsid w:val="002A7E7B"/>
    <w:rsid w:val="002B4265"/>
    <w:rsid w:val="002B6F99"/>
    <w:rsid w:val="002D030B"/>
    <w:rsid w:val="002D599B"/>
    <w:rsid w:val="002E0E2E"/>
    <w:rsid w:val="002E584C"/>
    <w:rsid w:val="002E5B63"/>
    <w:rsid w:val="002E7627"/>
    <w:rsid w:val="002F2047"/>
    <w:rsid w:val="002F2D51"/>
    <w:rsid w:val="002F4251"/>
    <w:rsid w:val="002F4DBD"/>
    <w:rsid w:val="002F5224"/>
    <w:rsid w:val="002F643B"/>
    <w:rsid w:val="002F6646"/>
    <w:rsid w:val="00303020"/>
    <w:rsid w:val="003034D8"/>
    <w:rsid w:val="00303C93"/>
    <w:rsid w:val="00303FD8"/>
    <w:rsid w:val="0030471A"/>
    <w:rsid w:val="00304840"/>
    <w:rsid w:val="00304F1A"/>
    <w:rsid w:val="0030738F"/>
    <w:rsid w:val="0031022D"/>
    <w:rsid w:val="00313417"/>
    <w:rsid w:val="0032513B"/>
    <w:rsid w:val="003340E8"/>
    <w:rsid w:val="0033525D"/>
    <w:rsid w:val="00343A7A"/>
    <w:rsid w:val="00344C03"/>
    <w:rsid w:val="00345C85"/>
    <w:rsid w:val="00351B25"/>
    <w:rsid w:val="00351CB5"/>
    <w:rsid w:val="00352959"/>
    <w:rsid w:val="0035599C"/>
    <w:rsid w:val="00355C98"/>
    <w:rsid w:val="00356481"/>
    <w:rsid w:val="003566EF"/>
    <w:rsid w:val="00357403"/>
    <w:rsid w:val="003630B2"/>
    <w:rsid w:val="003644A2"/>
    <w:rsid w:val="00364D7B"/>
    <w:rsid w:val="003655AA"/>
    <w:rsid w:val="00366232"/>
    <w:rsid w:val="0037478B"/>
    <w:rsid w:val="00376933"/>
    <w:rsid w:val="00377EC3"/>
    <w:rsid w:val="00390808"/>
    <w:rsid w:val="00393182"/>
    <w:rsid w:val="003937DD"/>
    <w:rsid w:val="00395558"/>
    <w:rsid w:val="003A2509"/>
    <w:rsid w:val="003A34E5"/>
    <w:rsid w:val="003A6AD5"/>
    <w:rsid w:val="003A7692"/>
    <w:rsid w:val="003B3803"/>
    <w:rsid w:val="003B3920"/>
    <w:rsid w:val="003B3CD1"/>
    <w:rsid w:val="003C1570"/>
    <w:rsid w:val="003C48B1"/>
    <w:rsid w:val="003C6DA6"/>
    <w:rsid w:val="003C72EE"/>
    <w:rsid w:val="003D11F3"/>
    <w:rsid w:val="003D1C4A"/>
    <w:rsid w:val="003D7DF4"/>
    <w:rsid w:val="003E197C"/>
    <w:rsid w:val="003E25C1"/>
    <w:rsid w:val="003F0B92"/>
    <w:rsid w:val="003F1B68"/>
    <w:rsid w:val="00402894"/>
    <w:rsid w:val="0040359F"/>
    <w:rsid w:val="00403A07"/>
    <w:rsid w:val="00404AB5"/>
    <w:rsid w:val="00404E61"/>
    <w:rsid w:val="00411CDA"/>
    <w:rsid w:val="004140FD"/>
    <w:rsid w:val="00414228"/>
    <w:rsid w:val="00420937"/>
    <w:rsid w:val="00422D97"/>
    <w:rsid w:val="00423035"/>
    <w:rsid w:val="0042349E"/>
    <w:rsid w:val="00424B0A"/>
    <w:rsid w:val="00425F5D"/>
    <w:rsid w:val="004261A0"/>
    <w:rsid w:val="004467C4"/>
    <w:rsid w:val="004501E9"/>
    <w:rsid w:val="00450CB5"/>
    <w:rsid w:val="00455819"/>
    <w:rsid w:val="00462304"/>
    <w:rsid w:val="004673D6"/>
    <w:rsid w:val="0047158F"/>
    <w:rsid w:val="00471F4C"/>
    <w:rsid w:val="00472D3B"/>
    <w:rsid w:val="00477957"/>
    <w:rsid w:val="0048178D"/>
    <w:rsid w:val="0048211B"/>
    <w:rsid w:val="004823EC"/>
    <w:rsid w:val="00482866"/>
    <w:rsid w:val="00487C81"/>
    <w:rsid w:val="00493814"/>
    <w:rsid w:val="00497D7E"/>
    <w:rsid w:val="004A344B"/>
    <w:rsid w:val="004A5BFF"/>
    <w:rsid w:val="004A7686"/>
    <w:rsid w:val="004B1066"/>
    <w:rsid w:val="004B41D7"/>
    <w:rsid w:val="004B451B"/>
    <w:rsid w:val="004B5A2B"/>
    <w:rsid w:val="004C0B22"/>
    <w:rsid w:val="004C1883"/>
    <w:rsid w:val="004C237A"/>
    <w:rsid w:val="004C38BF"/>
    <w:rsid w:val="004C6307"/>
    <w:rsid w:val="004C72F9"/>
    <w:rsid w:val="004C768A"/>
    <w:rsid w:val="004D1F7A"/>
    <w:rsid w:val="004D3ED5"/>
    <w:rsid w:val="004D57ED"/>
    <w:rsid w:val="004D6230"/>
    <w:rsid w:val="004F1AF1"/>
    <w:rsid w:val="004F3847"/>
    <w:rsid w:val="004F6BEE"/>
    <w:rsid w:val="00502F8F"/>
    <w:rsid w:val="00513647"/>
    <w:rsid w:val="00515E96"/>
    <w:rsid w:val="00516A10"/>
    <w:rsid w:val="005179B6"/>
    <w:rsid w:val="00523D5F"/>
    <w:rsid w:val="00527042"/>
    <w:rsid w:val="005271A0"/>
    <w:rsid w:val="00530291"/>
    <w:rsid w:val="0053630C"/>
    <w:rsid w:val="0054048F"/>
    <w:rsid w:val="005419A2"/>
    <w:rsid w:val="00542333"/>
    <w:rsid w:val="0054366D"/>
    <w:rsid w:val="00543DBF"/>
    <w:rsid w:val="00547AD7"/>
    <w:rsid w:val="00551790"/>
    <w:rsid w:val="00562E9E"/>
    <w:rsid w:val="00566F2F"/>
    <w:rsid w:val="00581B51"/>
    <w:rsid w:val="00583971"/>
    <w:rsid w:val="005841F1"/>
    <w:rsid w:val="005934C6"/>
    <w:rsid w:val="0059376D"/>
    <w:rsid w:val="00594C69"/>
    <w:rsid w:val="0059724B"/>
    <w:rsid w:val="005A36E4"/>
    <w:rsid w:val="005A3E78"/>
    <w:rsid w:val="005B055B"/>
    <w:rsid w:val="005B12C6"/>
    <w:rsid w:val="005B1CC4"/>
    <w:rsid w:val="005C117F"/>
    <w:rsid w:val="005C13AF"/>
    <w:rsid w:val="005C1E1C"/>
    <w:rsid w:val="005C7144"/>
    <w:rsid w:val="005D4F51"/>
    <w:rsid w:val="005E0EE3"/>
    <w:rsid w:val="005E1FDA"/>
    <w:rsid w:val="005E2368"/>
    <w:rsid w:val="005F241F"/>
    <w:rsid w:val="005F3ECB"/>
    <w:rsid w:val="005F7B6E"/>
    <w:rsid w:val="00600CDE"/>
    <w:rsid w:val="00601956"/>
    <w:rsid w:val="00606236"/>
    <w:rsid w:val="00621668"/>
    <w:rsid w:val="006248C6"/>
    <w:rsid w:val="00624F1A"/>
    <w:rsid w:val="00626E27"/>
    <w:rsid w:val="00630084"/>
    <w:rsid w:val="00630333"/>
    <w:rsid w:val="00631EC7"/>
    <w:rsid w:val="0063462D"/>
    <w:rsid w:val="006401B2"/>
    <w:rsid w:val="00644CB9"/>
    <w:rsid w:val="00645EA9"/>
    <w:rsid w:val="0065023F"/>
    <w:rsid w:val="00650664"/>
    <w:rsid w:val="00654616"/>
    <w:rsid w:val="0066479B"/>
    <w:rsid w:val="0066698B"/>
    <w:rsid w:val="00670652"/>
    <w:rsid w:val="00673DA1"/>
    <w:rsid w:val="00673E60"/>
    <w:rsid w:val="00673FE5"/>
    <w:rsid w:val="00674A4A"/>
    <w:rsid w:val="00676939"/>
    <w:rsid w:val="00682A53"/>
    <w:rsid w:val="00684DCB"/>
    <w:rsid w:val="0068689B"/>
    <w:rsid w:val="00687EC2"/>
    <w:rsid w:val="00693F25"/>
    <w:rsid w:val="00696038"/>
    <w:rsid w:val="006A0199"/>
    <w:rsid w:val="006A1ABD"/>
    <w:rsid w:val="006A41AD"/>
    <w:rsid w:val="006A7BD2"/>
    <w:rsid w:val="006B02C6"/>
    <w:rsid w:val="006B55CD"/>
    <w:rsid w:val="006B637F"/>
    <w:rsid w:val="006C128E"/>
    <w:rsid w:val="006C1441"/>
    <w:rsid w:val="006C16EF"/>
    <w:rsid w:val="006C33C5"/>
    <w:rsid w:val="006C340F"/>
    <w:rsid w:val="006D6343"/>
    <w:rsid w:val="006D6E43"/>
    <w:rsid w:val="006D7F79"/>
    <w:rsid w:val="006E097E"/>
    <w:rsid w:val="006E1D99"/>
    <w:rsid w:val="006E4458"/>
    <w:rsid w:val="006E7C85"/>
    <w:rsid w:val="006F2639"/>
    <w:rsid w:val="006F4D12"/>
    <w:rsid w:val="006F5CCF"/>
    <w:rsid w:val="007016A3"/>
    <w:rsid w:val="00703109"/>
    <w:rsid w:val="0070317B"/>
    <w:rsid w:val="00710941"/>
    <w:rsid w:val="007109AF"/>
    <w:rsid w:val="00714C0F"/>
    <w:rsid w:val="00717A4B"/>
    <w:rsid w:val="0072385E"/>
    <w:rsid w:val="007333EF"/>
    <w:rsid w:val="00733A3E"/>
    <w:rsid w:val="00736CCE"/>
    <w:rsid w:val="00740C30"/>
    <w:rsid w:val="0074568A"/>
    <w:rsid w:val="007464BC"/>
    <w:rsid w:val="00755B4B"/>
    <w:rsid w:val="007560B6"/>
    <w:rsid w:val="00760BF0"/>
    <w:rsid w:val="00763BC8"/>
    <w:rsid w:val="007643AA"/>
    <w:rsid w:val="00766D80"/>
    <w:rsid w:val="007700DE"/>
    <w:rsid w:val="00770BE1"/>
    <w:rsid w:val="0077746E"/>
    <w:rsid w:val="007777BA"/>
    <w:rsid w:val="00777B17"/>
    <w:rsid w:val="00787C40"/>
    <w:rsid w:val="007909C4"/>
    <w:rsid w:val="00791BE9"/>
    <w:rsid w:val="00792C0A"/>
    <w:rsid w:val="00797893"/>
    <w:rsid w:val="00797F55"/>
    <w:rsid w:val="007A48D9"/>
    <w:rsid w:val="007A4BF0"/>
    <w:rsid w:val="007A4C99"/>
    <w:rsid w:val="007A78D4"/>
    <w:rsid w:val="007B3F17"/>
    <w:rsid w:val="007B477A"/>
    <w:rsid w:val="007C33B1"/>
    <w:rsid w:val="007C38AA"/>
    <w:rsid w:val="007C6E38"/>
    <w:rsid w:val="007C7972"/>
    <w:rsid w:val="007C7AD2"/>
    <w:rsid w:val="007D3D96"/>
    <w:rsid w:val="007D4651"/>
    <w:rsid w:val="007D5E70"/>
    <w:rsid w:val="007D6734"/>
    <w:rsid w:val="007D6A4E"/>
    <w:rsid w:val="007E09F2"/>
    <w:rsid w:val="007E0C97"/>
    <w:rsid w:val="007E1914"/>
    <w:rsid w:val="007E4B15"/>
    <w:rsid w:val="007E4D1E"/>
    <w:rsid w:val="007E59BA"/>
    <w:rsid w:val="007E600B"/>
    <w:rsid w:val="007F3E9D"/>
    <w:rsid w:val="007F6D5C"/>
    <w:rsid w:val="00801BE6"/>
    <w:rsid w:val="00801E00"/>
    <w:rsid w:val="00803B3B"/>
    <w:rsid w:val="00804286"/>
    <w:rsid w:val="00811605"/>
    <w:rsid w:val="008206E0"/>
    <w:rsid w:val="00823326"/>
    <w:rsid w:val="00827969"/>
    <w:rsid w:val="00830453"/>
    <w:rsid w:val="0083378B"/>
    <w:rsid w:val="00842408"/>
    <w:rsid w:val="0084453C"/>
    <w:rsid w:val="00845F12"/>
    <w:rsid w:val="00850C83"/>
    <w:rsid w:val="0085119A"/>
    <w:rsid w:val="00856B40"/>
    <w:rsid w:val="00861603"/>
    <w:rsid w:val="00862274"/>
    <w:rsid w:val="00864A1D"/>
    <w:rsid w:val="00865AED"/>
    <w:rsid w:val="00867571"/>
    <w:rsid w:val="00872CED"/>
    <w:rsid w:val="00873AB8"/>
    <w:rsid w:val="00877272"/>
    <w:rsid w:val="00886C14"/>
    <w:rsid w:val="00886E80"/>
    <w:rsid w:val="00887D05"/>
    <w:rsid w:val="00891EE4"/>
    <w:rsid w:val="00894C02"/>
    <w:rsid w:val="00895272"/>
    <w:rsid w:val="00895899"/>
    <w:rsid w:val="00896663"/>
    <w:rsid w:val="008967A3"/>
    <w:rsid w:val="008A15C3"/>
    <w:rsid w:val="008A1786"/>
    <w:rsid w:val="008A32A4"/>
    <w:rsid w:val="008B2ED3"/>
    <w:rsid w:val="008B39D0"/>
    <w:rsid w:val="008B3AC1"/>
    <w:rsid w:val="008B3C45"/>
    <w:rsid w:val="008C2764"/>
    <w:rsid w:val="008C5B68"/>
    <w:rsid w:val="008C6DA6"/>
    <w:rsid w:val="008C6F43"/>
    <w:rsid w:val="008D1A64"/>
    <w:rsid w:val="008D2768"/>
    <w:rsid w:val="008D3FE9"/>
    <w:rsid w:val="008D472C"/>
    <w:rsid w:val="008D4918"/>
    <w:rsid w:val="008D6090"/>
    <w:rsid w:val="008E02C2"/>
    <w:rsid w:val="008E0A5D"/>
    <w:rsid w:val="008E1D8D"/>
    <w:rsid w:val="008E512C"/>
    <w:rsid w:val="008F221B"/>
    <w:rsid w:val="008F2429"/>
    <w:rsid w:val="008F25F2"/>
    <w:rsid w:val="008F2DAE"/>
    <w:rsid w:val="008F514A"/>
    <w:rsid w:val="00911FAE"/>
    <w:rsid w:val="009127CE"/>
    <w:rsid w:val="00912D3F"/>
    <w:rsid w:val="009142A6"/>
    <w:rsid w:val="009162DD"/>
    <w:rsid w:val="009178B8"/>
    <w:rsid w:val="00920C9D"/>
    <w:rsid w:val="00931CB6"/>
    <w:rsid w:val="009324D8"/>
    <w:rsid w:val="009363BA"/>
    <w:rsid w:val="00937F54"/>
    <w:rsid w:val="00943C5B"/>
    <w:rsid w:val="00945D24"/>
    <w:rsid w:val="00946BB0"/>
    <w:rsid w:val="00947418"/>
    <w:rsid w:val="0095537E"/>
    <w:rsid w:val="00957BAF"/>
    <w:rsid w:val="00957DB4"/>
    <w:rsid w:val="0096586A"/>
    <w:rsid w:val="00966E28"/>
    <w:rsid w:val="00973D73"/>
    <w:rsid w:val="009762C7"/>
    <w:rsid w:val="00980412"/>
    <w:rsid w:val="00981A8D"/>
    <w:rsid w:val="0098535B"/>
    <w:rsid w:val="0098686A"/>
    <w:rsid w:val="00990645"/>
    <w:rsid w:val="009912A5"/>
    <w:rsid w:val="009937FF"/>
    <w:rsid w:val="009969E6"/>
    <w:rsid w:val="009A7EC3"/>
    <w:rsid w:val="009B07BE"/>
    <w:rsid w:val="009B6D78"/>
    <w:rsid w:val="009C66FC"/>
    <w:rsid w:val="009D43C8"/>
    <w:rsid w:val="009D75A5"/>
    <w:rsid w:val="009E14F8"/>
    <w:rsid w:val="009E367E"/>
    <w:rsid w:val="009E3F9C"/>
    <w:rsid w:val="009E4DCC"/>
    <w:rsid w:val="009F2BDF"/>
    <w:rsid w:val="009F49D3"/>
    <w:rsid w:val="00A03E1C"/>
    <w:rsid w:val="00A04014"/>
    <w:rsid w:val="00A065EC"/>
    <w:rsid w:val="00A074E0"/>
    <w:rsid w:val="00A11776"/>
    <w:rsid w:val="00A12A26"/>
    <w:rsid w:val="00A13263"/>
    <w:rsid w:val="00A13811"/>
    <w:rsid w:val="00A2249D"/>
    <w:rsid w:val="00A23225"/>
    <w:rsid w:val="00A23472"/>
    <w:rsid w:val="00A2630E"/>
    <w:rsid w:val="00A3394D"/>
    <w:rsid w:val="00A35E60"/>
    <w:rsid w:val="00A40F25"/>
    <w:rsid w:val="00A41569"/>
    <w:rsid w:val="00A44BBB"/>
    <w:rsid w:val="00A464A6"/>
    <w:rsid w:val="00A468B4"/>
    <w:rsid w:val="00A46C18"/>
    <w:rsid w:val="00A47F9E"/>
    <w:rsid w:val="00A52FE4"/>
    <w:rsid w:val="00A53D97"/>
    <w:rsid w:val="00A5439F"/>
    <w:rsid w:val="00A614FF"/>
    <w:rsid w:val="00A624EF"/>
    <w:rsid w:val="00A66B3A"/>
    <w:rsid w:val="00A67842"/>
    <w:rsid w:val="00A71A8F"/>
    <w:rsid w:val="00A7327B"/>
    <w:rsid w:val="00A805CF"/>
    <w:rsid w:val="00A80EC7"/>
    <w:rsid w:val="00A81123"/>
    <w:rsid w:val="00A929B8"/>
    <w:rsid w:val="00A93C1E"/>
    <w:rsid w:val="00A95213"/>
    <w:rsid w:val="00A9536A"/>
    <w:rsid w:val="00A97532"/>
    <w:rsid w:val="00AA0420"/>
    <w:rsid w:val="00AA492C"/>
    <w:rsid w:val="00AA522D"/>
    <w:rsid w:val="00AA7AF5"/>
    <w:rsid w:val="00AA7D10"/>
    <w:rsid w:val="00AC07E6"/>
    <w:rsid w:val="00AC4094"/>
    <w:rsid w:val="00AC5864"/>
    <w:rsid w:val="00AC5CC3"/>
    <w:rsid w:val="00AC6029"/>
    <w:rsid w:val="00AC75BC"/>
    <w:rsid w:val="00AD0030"/>
    <w:rsid w:val="00AE0B26"/>
    <w:rsid w:val="00AE0F9E"/>
    <w:rsid w:val="00AE3B24"/>
    <w:rsid w:val="00AE7001"/>
    <w:rsid w:val="00AE7E2F"/>
    <w:rsid w:val="00AF0DD2"/>
    <w:rsid w:val="00AF456F"/>
    <w:rsid w:val="00AF5F6C"/>
    <w:rsid w:val="00B06A11"/>
    <w:rsid w:val="00B078A8"/>
    <w:rsid w:val="00B11019"/>
    <w:rsid w:val="00B17236"/>
    <w:rsid w:val="00B218E0"/>
    <w:rsid w:val="00B25EAA"/>
    <w:rsid w:val="00B27E9C"/>
    <w:rsid w:val="00B34B67"/>
    <w:rsid w:val="00B36878"/>
    <w:rsid w:val="00B370A5"/>
    <w:rsid w:val="00B45E77"/>
    <w:rsid w:val="00B46E0D"/>
    <w:rsid w:val="00B47987"/>
    <w:rsid w:val="00B54AF4"/>
    <w:rsid w:val="00B56896"/>
    <w:rsid w:val="00B57DF3"/>
    <w:rsid w:val="00B61A93"/>
    <w:rsid w:val="00B64BAD"/>
    <w:rsid w:val="00B6700B"/>
    <w:rsid w:val="00B670F3"/>
    <w:rsid w:val="00B7297F"/>
    <w:rsid w:val="00B834EA"/>
    <w:rsid w:val="00B90C98"/>
    <w:rsid w:val="00B91636"/>
    <w:rsid w:val="00B921AD"/>
    <w:rsid w:val="00B930C5"/>
    <w:rsid w:val="00B966CF"/>
    <w:rsid w:val="00B976D3"/>
    <w:rsid w:val="00BA21E2"/>
    <w:rsid w:val="00BA33C8"/>
    <w:rsid w:val="00BA4911"/>
    <w:rsid w:val="00BA7EA6"/>
    <w:rsid w:val="00BB0800"/>
    <w:rsid w:val="00BB0CE5"/>
    <w:rsid w:val="00BB3030"/>
    <w:rsid w:val="00BB4AED"/>
    <w:rsid w:val="00BB4C0C"/>
    <w:rsid w:val="00BB7E23"/>
    <w:rsid w:val="00BC0CC0"/>
    <w:rsid w:val="00BC1BB1"/>
    <w:rsid w:val="00BC5195"/>
    <w:rsid w:val="00BD5E74"/>
    <w:rsid w:val="00BE29CD"/>
    <w:rsid w:val="00BE6381"/>
    <w:rsid w:val="00BE6B40"/>
    <w:rsid w:val="00BF1547"/>
    <w:rsid w:val="00BF1EA3"/>
    <w:rsid w:val="00BF3E63"/>
    <w:rsid w:val="00BF3F96"/>
    <w:rsid w:val="00BF4BD7"/>
    <w:rsid w:val="00BF6F1D"/>
    <w:rsid w:val="00C00834"/>
    <w:rsid w:val="00C00DC3"/>
    <w:rsid w:val="00C01D5C"/>
    <w:rsid w:val="00C05FB6"/>
    <w:rsid w:val="00C06FCE"/>
    <w:rsid w:val="00C10330"/>
    <w:rsid w:val="00C16832"/>
    <w:rsid w:val="00C1782F"/>
    <w:rsid w:val="00C21633"/>
    <w:rsid w:val="00C2674E"/>
    <w:rsid w:val="00C30F90"/>
    <w:rsid w:val="00C418CC"/>
    <w:rsid w:val="00C42F1B"/>
    <w:rsid w:val="00C45FFC"/>
    <w:rsid w:val="00C5006B"/>
    <w:rsid w:val="00C6028C"/>
    <w:rsid w:val="00C60726"/>
    <w:rsid w:val="00C60B3B"/>
    <w:rsid w:val="00C636D1"/>
    <w:rsid w:val="00C7386C"/>
    <w:rsid w:val="00C74AD1"/>
    <w:rsid w:val="00C77A42"/>
    <w:rsid w:val="00C80DC2"/>
    <w:rsid w:val="00C80F71"/>
    <w:rsid w:val="00C8131A"/>
    <w:rsid w:val="00C81D63"/>
    <w:rsid w:val="00C8456A"/>
    <w:rsid w:val="00C84633"/>
    <w:rsid w:val="00C84A9A"/>
    <w:rsid w:val="00C85D09"/>
    <w:rsid w:val="00C9260B"/>
    <w:rsid w:val="00C93C67"/>
    <w:rsid w:val="00CA5E14"/>
    <w:rsid w:val="00CB35F4"/>
    <w:rsid w:val="00CB70FF"/>
    <w:rsid w:val="00CC1D97"/>
    <w:rsid w:val="00CC52D7"/>
    <w:rsid w:val="00CC5A0E"/>
    <w:rsid w:val="00CC76D4"/>
    <w:rsid w:val="00CD0BD6"/>
    <w:rsid w:val="00CD5F46"/>
    <w:rsid w:val="00CF455B"/>
    <w:rsid w:val="00CF49D2"/>
    <w:rsid w:val="00CF7B68"/>
    <w:rsid w:val="00D00C3F"/>
    <w:rsid w:val="00D01841"/>
    <w:rsid w:val="00D04127"/>
    <w:rsid w:val="00D041CD"/>
    <w:rsid w:val="00D045A4"/>
    <w:rsid w:val="00D06576"/>
    <w:rsid w:val="00D12A20"/>
    <w:rsid w:val="00D1488F"/>
    <w:rsid w:val="00D15D8D"/>
    <w:rsid w:val="00D16360"/>
    <w:rsid w:val="00D174FE"/>
    <w:rsid w:val="00D21EC6"/>
    <w:rsid w:val="00D2210A"/>
    <w:rsid w:val="00D255FA"/>
    <w:rsid w:val="00D26BCF"/>
    <w:rsid w:val="00D27BDC"/>
    <w:rsid w:val="00D30890"/>
    <w:rsid w:val="00D36D1C"/>
    <w:rsid w:val="00D37ED2"/>
    <w:rsid w:val="00D411F7"/>
    <w:rsid w:val="00D44A7D"/>
    <w:rsid w:val="00D47140"/>
    <w:rsid w:val="00D533E1"/>
    <w:rsid w:val="00D5362C"/>
    <w:rsid w:val="00D5577F"/>
    <w:rsid w:val="00D55AB1"/>
    <w:rsid w:val="00D572C3"/>
    <w:rsid w:val="00D57B3A"/>
    <w:rsid w:val="00D61089"/>
    <w:rsid w:val="00D643CE"/>
    <w:rsid w:val="00D6606D"/>
    <w:rsid w:val="00D67C67"/>
    <w:rsid w:val="00D74E36"/>
    <w:rsid w:val="00D77AF1"/>
    <w:rsid w:val="00D81F78"/>
    <w:rsid w:val="00D9109B"/>
    <w:rsid w:val="00D92DC7"/>
    <w:rsid w:val="00D9592C"/>
    <w:rsid w:val="00D95C42"/>
    <w:rsid w:val="00D96BBA"/>
    <w:rsid w:val="00DA275C"/>
    <w:rsid w:val="00DA5399"/>
    <w:rsid w:val="00DB73AD"/>
    <w:rsid w:val="00DC090F"/>
    <w:rsid w:val="00DC18C8"/>
    <w:rsid w:val="00DC1CB1"/>
    <w:rsid w:val="00DC37B0"/>
    <w:rsid w:val="00DC6CF4"/>
    <w:rsid w:val="00DD03D7"/>
    <w:rsid w:val="00DD2AFF"/>
    <w:rsid w:val="00DD371F"/>
    <w:rsid w:val="00DD696A"/>
    <w:rsid w:val="00DE37C8"/>
    <w:rsid w:val="00DF0D4D"/>
    <w:rsid w:val="00DF3285"/>
    <w:rsid w:val="00E0002F"/>
    <w:rsid w:val="00E00B51"/>
    <w:rsid w:val="00E00E33"/>
    <w:rsid w:val="00E03DD4"/>
    <w:rsid w:val="00E07A43"/>
    <w:rsid w:val="00E1412F"/>
    <w:rsid w:val="00E17948"/>
    <w:rsid w:val="00E2200F"/>
    <w:rsid w:val="00E22407"/>
    <w:rsid w:val="00E23621"/>
    <w:rsid w:val="00E24530"/>
    <w:rsid w:val="00E24D26"/>
    <w:rsid w:val="00E31F63"/>
    <w:rsid w:val="00E33A33"/>
    <w:rsid w:val="00E3667D"/>
    <w:rsid w:val="00E37905"/>
    <w:rsid w:val="00E46008"/>
    <w:rsid w:val="00E504E9"/>
    <w:rsid w:val="00E5053D"/>
    <w:rsid w:val="00E50C79"/>
    <w:rsid w:val="00E548D2"/>
    <w:rsid w:val="00E54F3D"/>
    <w:rsid w:val="00E619AA"/>
    <w:rsid w:val="00E63D49"/>
    <w:rsid w:val="00E64A98"/>
    <w:rsid w:val="00E6636D"/>
    <w:rsid w:val="00E66883"/>
    <w:rsid w:val="00E731C6"/>
    <w:rsid w:val="00E752F4"/>
    <w:rsid w:val="00E76699"/>
    <w:rsid w:val="00E80A31"/>
    <w:rsid w:val="00E81BAE"/>
    <w:rsid w:val="00E859B2"/>
    <w:rsid w:val="00E86873"/>
    <w:rsid w:val="00E86938"/>
    <w:rsid w:val="00E877D2"/>
    <w:rsid w:val="00E91A81"/>
    <w:rsid w:val="00E92BC4"/>
    <w:rsid w:val="00E95F03"/>
    <w:rsid w:val="00E972A9"/>
    <w:rsid w:val="00EA01D0"/>
    <w:rsid w:val="00EA34A6"/>
    <w:rsid w:val="00EA586F"/>
    <w:rsid w:val="00EB2970"/>
    <w:rsid w:val="00EB29D3"/>
    <w:rsid w:val="00EB3C39"/>
    <w:rsid w:val="00EB52DE"/>
    <w:rsid w:val="00EB53B5"/>
    <w:rsid w:val="00EB75AC"/>
    <w:rsid w:val="00EC1091"/>
    <w:rsid w:val="00EC657C"/>
    <w:rsid w:val="00ED06FC"/>
    <w:rsid w:val="00ED3329"/>
    <w:rsid w:val="00ED3C88"/>
    <w:rsid w:val="00ED5D87"/>
    <w:rsid w:val="00EE3597"/>
    <w:rsid w:val="00EE5362"/>
    <w:rsid w:val="00EE719E"/>
    <w:rsid w:val="00EF2969"/>
    <w:rsid w:val="00EF33CB"/>
    <w:rsid w:val="00EF5643"/>
    <w:rsid w:val="00EF765C"/>
    <w:rsid w:val="00F00FF3"/>
    <w:rsid w:val="00F032B8"/>
    <w:rsid w:val="00F03554"/>
    <w:rsid w:val="00F04D1A"/>
    <w:rsid w:val="00F170DB"/>
    <w:rsid w:val="00F33C04"/>
    <w:rsid w:val="00F33CE0"/>
    <w:rsid w:val="00F36F9E"/>
    <w:rsid w:val="00F45885"/>
    <w:rsid w:val="00F45FE6"/>
    <w:rsid w:val="00F474DC"/>
    <w:rsid w:val="00F51BE3"/>
    <w:rsid w:val="00F538C2"/>
    <w:rsid w:val="00F57580"/>
    <w:rsid w:val="00F6177E"/>
    <w:rsid w:val="00F658DD"/>
    <w:rsid w:val="00F67A3E"/>
    <w:rsid w:val="00F67CC9"/>
    <w:rsid w:val="00F70B3D"/>
    <w:rsid w:val="00F71718"/>
    <w:rsid w:val="00F73DC5"/>
    <w:rsid w:val="00F82738"/>
    <w:rsid w:val="00F82CBB"/>
    <w:rsid w:val="00F83448"/>
    <w:rsid w:val="00F94D0B"/>
    <w:rsid w:val="00F9653F"/>
    <w:rsid w:val="00FA1C96"/>
    <w:rsid w:val="00FA32AB"/>
    <w:rsid w:val="00FA4841"/>
    <w:rsid w:val="00FA53E5"/>
    <w:rsid w:val="00FA7E24"/>
    <w:rsid w:val="00FB0C61"/>
    <w:rsid w:val="00FB4A7B"/>
    <w:rsid w:val="00FC240C"/>
    <w:rsid w:val="00FC3CDE"/>
    <w:rsid w:val="00FC7DBF"/>
    <w:rsid w:val="00FD1883"/>
    <w:rsid w:val="00FD2E9E"/>
    <w:rsid w:val="00FD3346"/>
    <w:rsid w:val="00FD537D"/>
    <w:rsid w:val="00FE37C0"/>
    <w:rsid w:val="00FE392A"/>
    <w:rsid w:val="00FE450A"/>
    <w:rsid w:val="00FF1DCA"/>
    <w:rsid w:val="00FF2ED2"/>
    <w:rsid w:val="00FF380D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0476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04127"/>
    <w:pPr>
      <w:widowControl w:val="0"/>
      <w:autoSpaceDE w:val="0"/>
      <w:autoSpaceDN w:val="0"/>
      <w:spacing w:after="0" w:line="240" w:lineRule="auto"/>
      <w:ind w:left="393"/>
      <w:outlineLvl w:val="2"/>
    </w:pPr>
    <w:rPr>
      <w:rFonts w:ascii="Unlimited Pro Regular" w:eastAsia="Unlimited Pro Regular" w:hAnsi="Unlimited Pro Regular" w:cs="Unlimited Pro Regular"/>
      <w:sz w:val="28"/>
      <w:szCs w:val="28"/>
      <w:lang w:val="en-US"/>
    </w:rPr>
  </w:style>
  <w:style w:type="paragraph" w:styleId="Heading7">
    <w:name w:val="heading 7"/>
    <w:basedOn w:val="Normal"/>
    <w:link w:val="Heading7Char"/>
    <w:uiPriority w:val="1"/>
    <w:qFormat/>
    <w:rsid w:val="00D04127"/>
    <w:pPr>
      <w:widowControl w:val="0"/>
      <w:autoSpaceDE w:val="0"/>
      <w:autoSpaceDN w:val="0"/>
      <w:spacing w:after="0" w:line="240" w:lineRule="auto"/>
      <w:ind w:left="393"/>
      <w:outlineLvl w:val="6"/>
    </w:pPr>
    <w:rPr>
      <w:rFonts w:ascii="Unlimited Sans Regular" w:eastAsia="Unlimited Sans Regular" w:hAnsi="Unlimited Sans Regular" w:cs="Unlimited Sans Regular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F9E"/>
    <w:pPr>
      <w:autoSpaceDE w:val="0"/>
      <w:autoSpaceDN w:val="0"/>
      <w:adjustRightInd w:val="0"/>
      <w:spacing w:after="0" w:line="240" w:lineRule="auto"/>
    </w:pPr>
    <w:rPr>
      <w:rFonts w:ascii="Unlimited Pro Regular" w:hAnsi="Unlimited Pro Regular" w:cs="Unlimited Pro Regular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47F9E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A47F9E"/>
    <w:pPr>
      <w:spacing w:line="281" w:lineRule="atLeast"/>
    </w:pPr>
    <w:rPr>
      <w:rFonts w:ascii="Unlimited Pro Medium" w:hAnsi="Unlimited Pro Medium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47F9E"/>
    <w:pPr>
      <w:spacing w:line="181" w:lineRule="atLeast"/>
    </w:pPr>
    <w:rPr>
      <w:rFonts w:ascii="Unlimited Pro Medium" w:hAnsi="Unlimited Pro Medium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A47F9E"/>
    <w:pPr>
      <w:spacing w:line="201" w:lineRule="atLeast"/>
    </w:pPr>
    <w:rPr>
      <w:rFonts w:ascii="Unlimited Pro Medium" w:hAnsi="Unlimited Pro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A47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F9E"/>
    <w:rPr>
      <w:color w:val="605E5C"/>
      <w:shd w:val="clear" w:color="auto" w:fill="E1DFDD"/>
    </w:rPr>
  </w:style>
  <w:style w:type="paragraph" w:styleId="ListParagraph">
    <w:name w:val="List Paragraph"/>
    <w:aliases w:val="List Paragraph1,Recommendation,List Paragraph11,Bulleted Para,NFP GP Bulleted List,FooterText,numbered,Paragraphe de liste1,Bulletr List Paragraph,列出段落,列出段落1,List Paragraph2,List Paragraph21,Listeafsnit1,Parágrafo da Lista1,リスト段落1,L,Text"/>
    <w:basedOn w:val="Normal"/>
    <w:link w:val="ListParagraphChar"/>
    <w:uiPriority w:val="34"/>
    <w:qFormat/>
    <w:rsid w:val="00A47F9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47F9E"/>
    <w:pPr>
      <w:widowControl w:val="0"/>
      <w:autoSpaceDE w:val="0"/>
      <w:autoSpaceDN w:val="0"/>
      <w:spacing w:before="8" w:after="0" w:line="263" w:lineRule="exact"/>
      <w:ind w:left="56"/>
    </w:pPr>
    <w:rPr>
      <w:rFonts w:ascii="Unlimited Sans Light" w:eastAsia="Unlimited Sans Light" w:hAnsi="Unlimited Sans Light" w:cs="Unlimited Sans Light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3525D"/>
    <w:pPr>
      <w:widowControl w:val="0"/>
      <w:autoSpaceDE w:val="0"/>
      <w:autoSpaceDN w:val="0"/>
      <w:spacing w:after="0" w:line="240" w:lineRule="auto"/>
    </w:pPr>
    <w:rPr>
      <w:rFonts w:ascii="Unlimited Sans Light" w:eastAsia="Unlimited Sans Light" w:hAnsi="Unlimited Sans Light" w:cs="Unlimited Sans Ligh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3525D"/>
    <w:rPr>
      <w:rFonts w:ascii="Unlimited Sans Light" w:eastAsia="Unlimited Sans Light" w:hAnsi="Unlimited Sans Light" w:cs="Unlimited Sans Light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4127"/>
    <w:rPr>
      <w:rFonts w:ascii="Unlimited Pro Regular" w:eastAsia="Unlimited Pro Regular" w:hAnsi="Unlimited Pro Regular" w:cs="Unlimited Pro Regular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D04127"/>
    <w:rPr>
      <w:rFonts w:ascii="Unlimited Sans Regular" w:eastAsia="Unlimited Sans Regular" w:hAnsi="Unlimited Sans Regular" w:cs="Unlimited Sans Regular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2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9C"/>
  </w:style>
  <w:style w:type="paragraph" w:styleId="Footer">
    <w:name w:val="footer"/>
    <w:basedOn w:val="Normal"/>
    <w:link w:val="FooterChar"/>
    <w:uiPriority w:val="99"/>
    <w:unhideWhenUsed/>
    <w:rsid w:val="00B27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9C"/>
  </w:style>
  <w:style w:type="character" w:customStyle="1" w:styleId="Heading1Char">
    <w:name w:val="Heading 1 Char"/>
    <w:basedOn w:val="DefaultParagraphFont"/>
    <w:link w:val="Heading1"/>
    <w:rsid w:val="00F8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C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C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5E77"/>
    <w:rPr>
      <w:color w:val="954F72" w:themeColor="followedHyperlink"/>
      <w:u w:val="single"/>
    </w:rPr>
  </w:style>
  <w:style w:type="paragraph" w:styleId="TOC1">
    <w:name w:val="toc 1"/>
    <w:basedOn w:val="Normal"/>
    <w:uiPriority w:val="1"/>
    <w:qFormat/>
    <w:rsid w:val="008C6F43"/>
    <w:pPr>
      <w:widowControl w:val="0"/>
      <w:autoSpaceDE w:val="0"/>
      <w:autoSpaceDN w:val="0"/>
      <w:spacing w:before="336" w:after="0" w:line="240" w:lineRule="auto"/>
      <w:ind w:left="393"/>
    </w:pPr>
    <w:rPr>
      <w:rFonts w:ascii="Unlimited Sans Medium" w:eastAsia="Unlimited Sans Medium" w:hAnsi="Unlimited Sans Medium" w:cs="Unlimited Sans Medium"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8C6F43"/>
    <w:pPr>
      <w:widowControl w:val="0"/>
      <w:autoSpaceDE w:val="0"/>
      <w:autoSpaceDN w:val="0"/>
      <w:spacing w:before="336" w:after="0" w:line="240" w:lineRule="auto"/>
      <w:ind w:left="393"/>
    </w:pPr>
    <w:rPr>
      <w:rFonts w:ascii="Unlimited Sans Medium" w:eastAsia="Unlimited Sans Medium" w:hAnsi="Unlimited Sans Medium" w:cs="Unlimited Sans Medium"/>
      <w:sz w:val="18"/>
      <w:szCs w:val="18"/>
      <w:lang w:val="en-US"/>
    </w:rPr>
  </w:style>
  <w:style w:type="paragraph" w:styleId="TOC3">
    <w:name w:val="toc 3"/>
    <w:basedOn w:val="Normal"/>
    <w:uiPriority w:val="1"/>
    <w:qFormat/>
    <w:rsid w:val="008C6F43"/>
    <w:pPr>
      <w:widowControl w:val="0"/>
      <w:autoSpaceDE w:val="0"/>
      <w:autoSpaceDN w:val="0"/>
      <w:spacing w:before="82" w:after="0" w:line="240" w:lineRule="auto"/>
      <w:ind w:left="563"/>
    </w:pPr>
    <w:rPr>
      <w:rFonts w:ascii="Unlimited Sans Light" w:eastAsia="Unlimited Sans Light" w:hAnsi="Unlimited Sans Light" w:cs="Unlimited Sans Light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F538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8C2"/>
    <w:rPr>
      <w:rFonts w:eastAsiaTheme="minorEastAsia"/>
      <w:lang w:val="en-US"/>
    </w:rPr>
  </w:style>
  <w:style w:type="character" w:customStyle="1" w:styleId="ListParagraphChar">
    <w:name w:val="List Paragraph Char"/>
    <w:aliases w:val="List Paragraph1 Char,Recommendation Char,List Paragraph11 Char,Bulleted Para Char,NFP GP Bulleted List Char,FooterText Char,numbered Char,Paragraphe de liste1 Char,Bulletr List Paragraph Char,列出段落 Char,列出段落1 Char,List Paragraph2 Char"/>
    <w:basedOn w:val="DefaultParagraphFont"/>
    <w:link w:val="ListParagraph"/>
    <w:uiPriority w:val="34"/>
    <w:qFormat/>
    <w:rsid w:val="00DC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3886-D42A-4214-AA0C-8A65A6E1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1467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- Australia-United Kingdom Free Trade Agreement Declaration of Origin</dc:title>
  <dc:subject/>
  <dc:creator/>
  <cp:keywords>[SEC=OFFICIAL:Sensitive]</cp:keywords>
  <dc:description/>
  <cp:lastModifiedBy/>
  <cp:revision>1</cp:revision>
  <dcterms:created xsi:type="dcterms:W3CDTF">2023-08-21T00:06:00Z</dcterms:created>
  <dcterms:modified xsi:type="dcterms:W3CDTF">2023-08-21T00:13:00Z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OFFICIAL:Sensitive</vt:lpwstr>
  </property>
  <property fmtid="{D5CDD505-2E9C-101B-9397-08002B2CF9AE}" pid="4" name="PMHMAC">
    <vt:lpwstr>v=2022.1;a=SHA256;h=59B0578341EC34C44C5B734697A2E941B3D3B5D7B79333078CCAACA406F1698C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OFFICIAL: Sensitive</vt:lpwstr>
  </property>
  <property fmtid="{D5CDD505-2E9C-101B-9397-08002B2CF9AE}" pid="7" name="PM_InsertionValue">
    <vt:lpwstr>OFFICIAL: Sensitive</vt:lpwstr>
  </property>
  <property fmtid="{D5CDD505-2E9C-101B-9397-08002B2CF9AE}" pid="8" name="PM_Originator_Hash_SHA1">
    <vt:lpwstr>899E4EA469A04FB023F4432B63374BB33589BF8A</vt:lpwstr>
  </property>
  <property fmtid="{D5CDD505-2E9C-101B-9397-08002B2CF9AE}" pid="9" name="PM_Originating_FileId">
    <vt:lpwstr>197B0FC8314A4FFFB8F0725CDBB54D9F</vt:lpwstr>
  </property>
  <property fmtid="{D5CDD505-2E9C-101B-9397-08002B2CF9AE}" pid="10" name="PM_ProtectiveMarkingValue_Footer">
    <vt:lpwstr>OFFICIAL: Sensitive</vt:lpwstr>
  </property>
  <property fmtid="{D5CDD505-2E9C-101B-9397-08002B2CF9AE}" pid="11" name="PM_ProtectiveMarkingValue_Header">
    <vt:lpwstr>OFFICIAL: Sensitive</vt:lpwstr>
  </property>
  <property fmtid="{D5CDD505-2E9C-101B-9397-08002B2CF9AE}" pid="12" name="PM_OriginationTimeStamp">
    <vt:lpwstr>2023-06-19T06:14:38Z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74A767E37F9C7DF06887C50E5F0E0AD1</vt:lpwstr>
  </property>
  <property fmtid="{D5CDD505-2E9C-101B-9397-08002B2CF9AE}" pid="20" name="PM_Hash_Salt">
    <vt:lpwstr>CEA760AB3F1ACF4CDDADC58FE53C3317</vt:lpwstr>
  </property>
  <property fmtid="{D5CDD505-2E9C-101B-9397-08002B2CF9AE}" pid="21" name="PM_Hash_SHA1">
    <vt:lpwstr>28D5CE00C6FA9117C87D393D90B205B09581E1E0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PM_Display">
    <vt:lpwstr>OFFICIAL: Sensitive</vt:lpwstr>
  </property>
  <property fmtid="{D5CDD505-2E9C-101B-9397-08002B2CF9AE}" pid="25" name="PMUuid">
    <vt:lpwstr>v=2022.2;d=gov.au;g=ABA70C08-925C-5FA3-8765-3178156983AC</vt:lpwstr>
  </property>
  <property fmtid="{D5CDD505-2E9C-101B-9397-08002B2CF9AE}" pid="26" name="PM_OriginatorUserAccountName_SHA256">
    <vt:lpwstr>290C9CFCFE70E139C4500567FB5830ACF9049F26A1998DDACA65669D45D5D2AD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